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D07A3C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C24AEE">
              <w:rPr>
                <w:rFonts w:cs="Arial"/>
                <w:b/>
                <w:bCs/>
                <w:szCs w:val="22"/>
              </w:rPr>
              <w:t xml:space="preserve"> 1</w:t>
            </w:r>
            <w:r w:rsidR="00D07A3C">
              <w:rPr>
                <w:rFonts w:cs="Arial"/>
                <w:b/>
                <w:bCs/>
                <w:szCs w:val="22"/>
              </w:rPr>
              <w:t>5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C24AEE">
              <w:rPr>
                <w:rFonts w:cs="Arial"/>
                <w:b/>
                <w:bCs/>
                <w:szCs w:val="22"/>
              </w:rPr>
              <w:t>0</w:t>
            </w:r>
            <w:r w:rsidR="004A240D">
              <w:rPr>
                <w:rFonts w:cs="Arial"/>
                <w:b/>
                <w:bCs/>
                <w:szCs w:val="22"/>
              </w:rPr>
              <w:t>2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C24AEE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</w:t>
            </w:r>
            <w:r w:rsidR="008C5544">
              <w:rPr>
                <w:rFonts w:cs="Arial"/>
                <w:b/>
                <w:szCs w:val="22"/>
              </w:rPr>
              <w:t xml:space="preserve"> </w:t>
            </w:r>
            <w:r w:rsidR="00921A3B">
              <w:rPr>
                <w:rFonts w:cs="Arial"/>
                <w:b/>
                <w:szCs w:val="22"/>
              </w:rPr>
              <w:t>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107B8E" w:rsidRDefault="00107B8E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</w:rPr>
      </w:pPr>
    </w:p>
    <w:p w:rsidR="00DE1F32" w:rsidRDefault="00DE1F32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  <w:lang w:eastAsia="es-AR"/>
        </w:rPr>
      </w:pPr>
      <w:r w:rsidRPr="00DE1F32">
        <w:rPr>
          <w:rFonts w:cs="Arial"/>
          <w:b/>
          <w:i/>
          <w:szCs w:val="22"/>
          <w:lang w:eastAsia="es-AR"/>
        </w:rPr>
        <w:t xml:space="preserve">Asunción del Consejero  Directivo por el Claustro Docente Dr. Lucas </w:t>
      </w:r>
      <w:proofErr w:type="spellStart"/>
      <w:r w:rsidRPr="00DE1F32">
        <w:rPr>
          <w:rFonts w:cs="Arial"/>
          <w:b/>
          <w:i/>
          <w:szCs w:val="22"/>
          <w:lang w:eastAsia="es-AR"/>
        </w:rPr>
        <w:t>Cosci</w:t>
      </w:r>
      <w:proofErr w:type="spellEnd"/>
      <w:r w:rsidRPr="00DE1F32">
        <w:rPr>
          <w:rFonts w:cs="Arial"/>
          <w:b/>
          <w:i/>
          <w:szCs w:val="22"/>
          <w:lang w:eastAsia="es-AR"/>
        </w:rPr>
        <w:t>.</w:t>
      </w:r>
    </w:p>
    <w:p w:rsidR="00DE1F32" w:rsidRPr="00DE1F32" w:rsidRDefault="00DE1F32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E4332A">
        <w:rPr>
          <w:rFonts w:cs="Arial"/>
          <w:b/>
          <w:szCs w:val="22"/>
        </w:rPr>
        <w:t xml:space="preserve">  </w:t>
      </w:r>
    </w:p>
    <w:p w:rsidR="00F32893" w:rsidRDefault="00DD0A12" w:rsidP="00F32893">
      <w:pPr>
        <w:jc w:val="both"/>
        <w:rPr>
          <w:rFonts w:cs="Arial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 w:rsidR="00DE1F32">
        <w:rPr>
          <w:rFonts w:cs="Arial"/>
        </w:rPr>
        <w:t>Integración de Nuevos Consejeros a Comisiones del Honorable Cuerpo,  definición de Coordinadores de Comisiones, días y horario de sesiones ordinarias  del HCD.</w:t>
      </w:r>
    </w:p>
    <w:p w:rsidR="00880DF5" w:rsidRDefault="00DE1F32" w:rsidP="00F32893">
      <w:pPr>
        <w:jc w:val="both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DD0A12">
        <w:rPr>
          <w:rFonts w:cs="Arial"/>
          <w:szCs w:val="22"/>
        </w:rPr>
        <w:t>Consideración y Aprobación de</w:t>
      </w:r>
      <w:r w:rsidR="009B10DC">
        <w:rPr>
          <w:rFonts w:cs="Arial"/>
          <w:szCs w:val="22"/>
        </w:rPr>
        <w:t xml:space="preserve"> Acta</w:t>
      </w:r>
      <w:r w:rsidR="00DD0A12">
        <w:rPr>
          <w:rFonts w:cs="Arial"/>
          <w:szCs w:val="22"/>
        </w:rPr>
        <w:t xml:space="preserve"> N° </w:t>
      </w:r>
      <w:r w:rsidR="004A240D">
        <w:rPr>
          <w:rFonts w:cs="Arial"/>
          <w:szCs w:val="22"/>
        </w:rPr>
        <w:t>22</w:t>
      </w:r>
      <w:r w:rsidR="00A02035">
        <w:rPr>
          <w:rFonts w:cs="Arial"/>
          <w:szCs w:val="22"/>
        </w:rPr>
        <w:t xml:space="preserve"> correspondiente</w:t>
      </w:r>
      <w:r w:rsidR="00C22D4E">
        <w:rPr>
          <w:rFonts w:cs="Arial"/>
          <w:szCs w:val="22"/>
        </w:rPr>
        <w:t>s</w:t>
      </w:r>
      <w:r w:rsidR="00A02035">
        <w:rPr>
          <w:rFonts w:cs="Arial"/>
          <w:szCs w:val="22"/>
        </w:rPr>
        <w:t xml:space="preserve"> a</w:t>
      </w:r>
      <w:r w:rsidR="00DD0A12"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>la</w:t>
      </w:r>
      <w:r w:rsidR="00C22D4E">
        <w:rPr>
          <w:rFonts w:cs="Arial"/>
          <w:szCs w:val="22"/>
        </w:rPr>
        <w:t xml:space="preserve"> 1</w:t>
      </w:r>
      <w:r w:rsidR="004A240D">
        <w:rPr>
          <w:rFonts w:cs="Arial"/>
          <w:szCs w:val="22"/>
        </w:rPr>
        <w:t>6</w:t>
      </w:r>
      <w:r w:rsidR="00C22D4E">
        <w:rPr>
          <w:rFonts w:cs="Arial"/>
          <w:szCs w:val="22"/>
        </w:rPr>
        <w:t>°</w:t>
      </w:r>
      <w:r w:rsidR="00212888">
        <w:rPr>
          <w:rFonts w:cs="Arial"/>
          <w:szCs w:val="22"/>
        </w:rPr>
        <w:t xml:space="preserve"> </w:t>
      </w:r>
      <w:r w:rsidR="00DD0A12">
        <w:rPr>
          <w:rFonts w:cs="Arial"/>
          <w:szCs w:val="22"/>
        </w:rPr>
        <w:t>Reuni</w:t>
      </w:r>
      <w:r w:rsidR="005F1E92">
        <w:rPr>
          <w:rFonts w:cs="Arial"/>
          <w:szCs w:val="22"/>
        </w:rPr>
        <w:t>ón</w:t>
      </w:r>
      <w:r w:rsidR="00DD0A12">
        <w:rPr>
          <w:rFonts w:cs="Arial"/>
          <w:szCs w:val="22"/>
        </w:rPr>
        <w:t xml:space="preserve"> Extraordinaria  Virtual</w:t>
      </w:r>
      <w:r w:rsidR="00A02035">
        <w:rPr>
          <w:rFonts w:cs="Arial"/>
          <w:szCs w:val="22"/>
        </w:rPr>
        <w:t>es</w:t>
      </w:r>
      <w:r w:rsidR="00212888">
        <w:rPr>
          <w:rFonts w:cs="Arial"/>
          <w:szCs w:val="22"/>
        </w:rPr>
        <w:t xml:space="preserve"> del </w:t>
      </w:r>
      <w:r w:rsidR="009B10DC">
        <w:rPr>
          <w:rFonts w:cs="Arial"/>
          <w:szCs w:val="22"/>
        </w:rPr>
        <w:t xml:space="preserve"> CD </w:t>
      </w:r>
      <w:r w:rsidR="00C22D4E">
        <w:rPr>
          <w:rFonts w:cs="Arial"/>
          <w:szCs w:val="22"/>
        </w:rPr>
        <w:t xml:space="preserve"> del 2</w:t>
      </w:r>
      <w:r w:rsidR="004A240D">
        <w:rPr>
          <w:rFonts w:cs="Arial"/>
          <w:szCs w:val="22"/>
        </w:rPr>
        <w:t>4</w:t>
      </w:r>
      <w:r w:rsidR="00C22D4E">
        <w:rPr>
          <w:rFonts w:cs="Arial"/>
          <w:szCs w:val="22"/>
        </w:rPr>
        <w:t>/1</w:t>
      </w:r>
      <w:r w:rsidR="004A240D">
        <w:rPr>
          <w:rFonts w:cs="Arial"/>
          <w:szCs w:val="22"/>
        </w:rPr>
        <w:t>1</w:t>
      </w:r>
      <w:r w:rsidR="00C22D4E">
        <w:rPr>
          <w:rFonts w:cs="Arial"/>
          <w:szCs w:val="22"/>
        </w:rPr>
        <w:t>/21  y</w:t>
      </w:r>
      <w:r w:rsidR="00D65718">
        <w:rPr>
          <w:rFonts w:cs="Arial"/>
          <w:szCs w:val="22"/>
        </w:rPr>
        <w:t xml:space="preserve"> Acta N°</w:t>
      </w:r>
      <w:r w:rsidR="00C24AEE">
        <w:rPr>
          <w:rFonts w:cs="Arial"/>
          <w:szCs w:val="22"/>
        </w:rPr>
        <w:t>23</w:t>
      </w:r>
      <w:r w:rsidR="00D65718">
        <w:rPr>
          <w:rFonts w:cs="Arial"/>
          <w:szCs w:val="22"/>
        </w:rPr>
        <w:t xml:space="preserve"> correspondiente a</w:t>
      </w:r>
      <w:r w:rsidR="00C24AEE">
        <w:rPr>
          <w:rFonts w:cs="Arial"/>
          <w:szCs w:val="22"/>
        </w:rPr>
        <w:t>17° Reunión Extraordinaria Virtual</w:t>
      </w:r>
      <w:r w:rsidR="00C22D4E">
        <w:rPr>
          <w:rFonts w:cs="Arial"/>
          <w:szCs w:val="22"/>
        </w:rPr>
        <w:t xml:space="preserve"> </w:t>
      </w:r>
      <w:r w:rsidR="005F1E92">
        <w:rPr>
          <w:rFonts w:cs="Arial"/>
          <w:szCs w:val="22"/>
        </w:rPr>
        <w:t xml:space="preserve"> de</w:t>
      </w:r>
      <w:r w:rsidR="004A240D">
        <w:rPr>
          <w:rFonts w:cs="Arial"/>
          <w:szCs w:val="22"/>
        </w:rPr>
        <w:t xml:space="preserve">l día </w:t>
      </w:r>
      <w:r w:rsidR="00C24AEE">
        <w:rPr>
          <w:rFonts w:cs="Arial"/>
          <w:szCs w:val="22"/>
        </w:rPr>
        <w:t>13/</w:t>
      </w:r>
      <w:r w:rsidR="00C22D4E">
        <w:rPr>
          <w:rFonts w:cs="Arial"/>
          <w:szCs w:val="22"/>
        </w:rPr>
        <w:t>1</w:t>
      </w:r>
      <w:r w:rsidR="00C24AEE">
        <w:rPr>
          <w:rFonts w:cs="Arial"/>
          <w:szCs w:val="22"/>
        </w:rPr>
        <w:t>2</w:t>
      </w:r>
      <w:r w:rsidR="009B10DC">
        <w:rPr>
          <w:rFonts w:cs="Arial"/>
          <w:szCs w:val="22"/>
        </w:rPr>
        <w:t xml:space="preserve"> </w:t>
      </w:r>
      <w:r w:rsidR="00A02035">
        <w:rPr>
          <w:rFonts w:cs="Arial"/>
          <w:szCs w:val="22"/>
        </w:rPr>
        <w:t>/21.</w:t>
      </w:r>
      <w:r w:rsidR="00DD0A12">
        <w:rPr>
          <w:rFonts w:cs="Arial"/>
          <w:szCs w:val="22"/>
        </w:rPr>
        <w:t xml:space="preserve"> </w:t>
      </w:r>
      <w:r w:rsidR="00C22D4E">
        <w:rPr>
          <w:rFonts w:cs="Arial"/>
          <w:szCs w:val="22"/>
        </w:rPr>
        <w:t>(2</w:t>
      </w:r>
      <w:r w:rsidR="00444DA3">
        <w:rPr>
          <w:rFonts w:cs="Arial"/>
          <w:szCs w:val="22"/>
        </w:rPr>
        <w:t xml:space="preserve"> archivo</w:t>
      </w:r>
      <w:r w:rsidR="00C22D4E">
        <w:rPr>
          <w:rFonts w:cs="Arial"/>
          <w:szCs w:val="22"/>
        </w:rPr>
        <w:t>s</w:t>
      </w:r>
      <w:r w:rsidR="00444DA3">
        <w:rPr>
          <w:rFonts w:cs="Arial"/>
          <w:szCs w:val="22"/>
        </w:rPr>
        <w:t>)</w:t>
      </w:r>
    </w:p>
    <w:p w:rsidR="007466F7" w:rsidRDefault="00C72B94" w:rsidP="00B45D07">
      <w:pPr>
        <w:shd w:val="clear" w:color="auto" w:fill="FFFFFF"/>
        <w:spacing w:before="100" w:before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DE1F32">
        <w:rPr>
          <w:rFonts w:cs="Arial"/>
          <w:b/>
          <w:szCs w:val="22"/>
          <w:lang w:val="es-AR"/>
        </w:rPr>
        <w:t>3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>ción la</w:t>
      </w:r>
      <w:r w:rsidR="00CB0281">
        <w:rPr>
          <w:rFonts w:cs="Arial"/>
          <w:szCs w:val="22"/>
        </w:rPr>
        <w:t>s</w:t>
      </w:r>
      <w:r w:rsidR="00A77181">
        <w:rPr>
          <w:rFonts w:cs="Arial"/>
          <w:szCs w:val="22"/>
        </w:rPr>
        <w:t xml:space="preserve"> Resolucion</w:t>
      </w:r>
      <w:r w:rsidR="00CB0281">
        <w:rPr>
          <w:rFonts w:cs="Arial"/>
          <w:szCs w:val="22"/>
        </w:rPr>
        <w:t>es</w:t>
      </w:r>
      <w:r w:rsidR="00A77181">
        <w:rPr>
          <w:rFonts w:cs="Arial"/>
          <w:szCs w:val="22"/>
        </w:rPr>
        <w:t xml:space="preserve">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r w:rsidR="00857D80">
        <w:rPr>
          <w:rFonts w:cs="Arial"/>
          <w:szCs w:val="22"/>
        </w:rPr>
        <w:t>R</w:t>
      </w:r>
      <w:r w:rsidR="00857D80" w:rsidRPr="00B4581A">
        <w:rPr>
          <w:rFonts w:cs="Arial"/>
          <w:szCs w:val="22"/>
        </w:rPr>
        <w:t>eferéndum</w:t>
      </w:r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AF0D0B" w:rsidRPr="00505860" w:rsidRDefault="004D0C3B" w:rsidP="00935A23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</w:t>
      </w:r>
      <w:proofErr w:type="spellStart"/>
      <w:r w:rsidRPr="00970423">
        <w:rPr>
          <w:sz w:val="20"/>
        </w:rPr>
        <w:t>FHCSyS</w:t>
      </w:r>
      <w:proofErr w:type="spellEnd"/>
      <w:r w:rsidRPr="00970423">
        <w:rPr>
          <w:sz w:val="20"/>
        </w:rPr>
        <w:t xml:space="preserve"> Ad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 N°</w:t>
      </w:r>
      <w:r w:rsidR="00857D80" w:rsidRPr="00970423">
        <w:rPr>
          <w:sz w:val="20"/>
        </w:rPr>
        <w:t xml:space="preserve"> </w:t>
      </w:r>
      <w:r w:rsidR="00D65718" w:rsidRPr="00970423">
        <w:rPr>
          <w:sz w:val="20"/>
        </w:rPr>
        <w:t>7</w:t>
      </w:r>
      <w:r w:rsidR="004A240D" w:rsidRPr="00970423">
        <w:rPr>
          <w:sz w:val="20"/>
        </w:rPr>
        <w:t>87</w:t>
      </w:r>
      <w:r w:rsidRPr="00970423">
        <w:rPr>
          <w:sz w:val="20"/>
        </w:rPr>
        <w:t>/21</w:t>
      </w:r>
      <w:r w:rsidR="00EB6B29" w:rsidRPr="00970423">
        <w:rPr>
          <w:sz w:val="20"/>
        </w:rPr>
        <w:t xml:space="preserve"> </w:t>
      </w:r>
      <w:r w:rsidR="00C22D4E" w:rsidRPr="00970423">
        <w:rPr>
          <w:sz w:val="20"/>
        </w:rPr>
        <w:t xml:space="preserve"> </w:t>
      </w:r>
      <w:r w:rsidR="000F6C73" w:rsidRPr="00970423">
        <w:rPr>
          <w:sz w:val="20"/>
        </w:rPr>
        <w:t>R</w:t>
      </w:r>
      <w:r w:rsidR="004A240D" w:rsidRPr="00970423">
        <w:rPr>
          <w:sz w:val="20"/>
        </w:rPr>
        <w:t>emplaza  al integrante  por la Coordinación de Carrera  en la Comisión de Selección del llamado a Contrato Docente  aprobado por Res</w:t>
      </w:r>
      <w:r w:rsidR="00970423">
        <w:rPr>
          <w:sz w:val="20"/>
        </w:rPr>
        <w:t xml:space="preserve"> </w:t>
      </w:r>
      <w:r w:rsidR="000F6C73" w:rsidRPr="00970423">
        <w:rPr>
          <w:sz w:val="20"/>
        </w:rPr>
        <w:t>CD</w:t>
      </w:r>
      <w:r w:rsidR="00970423">
        <w:rPr>
          <w:sz w:val="20"/>
        </w:rPr>
        <w:t xml:space="preserve"> </w:t>
      </w:r>
      <w:r w:rsidR="000F6C73" w:rsidRPr="00970423">
        <w:rPr>
          <w:sz w:val="20"/>
        </w:rPr>
        <w:t>N°</w:t>
      </w:r>
      <w:r w:rsidR="00970423">
        <w:rPr>
          <w:sz w:val="20"/>
        </w:rPr>
        <w:t xml:space="preserve"> </w:t>
      </w:r>
      <w:r w:rsidR="000F6C73" w:rsidRPr="00970423">
        <w:rPr>
          <w:sz w:val="20"/>
        </w:rPr>
        <w:t>67/2021</w:t>
      </w:r>
      <w:r w:rsidR="008A03F9" w:rsidRPr="00970423">
        <w:rPr>
          <w:sz w:val="20"/>
        </w:rPr>
        <w:t xml:space="preserve"> LTS</w:t>
      </w:r>
      <w:r w:rsidR="000F6C73">
        <w:rPr>
          <w:b/>
          <w:sz w:val="20"/>
        </w:rPr>
        <w:t>.</w:t>
      </w:r>
      <w:r w:rsidR="00816B1C">
        <w:rPr>
          <w:sz w:val="20"/>
        </w:rPr>
        <w:t xml:space="preserve"> </w:t>
      </w:r>
      <w:r w:rsidR="0044214A" w:rsidRPr="00EB6B29">
        <w:rPr>
          <w:sz w:val="20"/>
        </w:rPr>
        <w:t>(1 archivo)</w:t>
      </w:r>
    </w:p>
    <w:p w:rsidR="00505860" w:rsidRPr="00EB6B29" w:rsidRDefault="00505860" w:rsidP="00505860">
      <w:pPr>
        <w:pStyle w:val="Prrafodelista"/>
        <w:tabs>
          <w:tab w:val="left" w:pos="5100"/>
        </w:tabs>
        <w:ind w:left="1353"/>
        <w:jc w:val="both"/>
        <w:rPr>
          <w:rFonts w:cs="Arial"/>
          <w:b/>
          <w:sz w:val="20"/>
        </w:rPr>
      </w:pPr>
    </w:p>
    <w:p w:rsidR="00CB0281" w:rsidRPr="00011D33" w:rsidRDefault="00CB0281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="00D81ADD" w:rsidRPr="00970423">
        <w:rPr>
          <w:sz w:val="20"/>
        </w:rPr>
        <w:t>8</w:t>
      </w:r>
      <w:r w:rsidR="000F6C73" w:rsidRPr="00970423">
        <w:rPr>
          <w:sz w:val="20"/>
        </w:rPr>
        <w:t>74</w:t>
      </w:r>
      <w:r w:rsidRPr="00970423">
        <w:rPr>
          <w:sz w:val="20"/>
        </w:rPr>
        <w:t>/2021</w:t>
      </w:r>
      <w:r w:rsidRPr="00E12C93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C22D4E">
        <w:rPr>
          <w:sz w:val="20"/>
        </w:rPr>
        <w:t xml:space="preserve"> </w:t>
      </w:r>
      <w:r w:rsidR="00B96025" w:rsidRPr="00AF0D0B">
        <w:rPr>
          <w:sz w:val="20"/>
        </w:rPr>
        <w:t xml:space="preserve">sobre </w:t>
      </w:r>
      <w:r w:rsidR="000F6C73">
        <w:rPr>
          <w:sz w:val="20"/>
        </w:rPr>
        <w:t xml:space="preserve"> continuidad de actividad  laboral </w:t>
      </w:r>
      <w:r w:rsidR="00A9013A">
        <w:rPr>
          <w:sz w:val="20"/>
        </w:rPr>
        <w:t xml:space="preserve">docente </w:t>
      </w:r>
      <w:r w:rsidR="000F482C">
        <w:rPr>
          <w:sz w:val="20"/>
        </w:rPr>
        <w:t xml:space="preserve"> presentada por </w:t>
      </w:r>
      <w:r w:rsidR="00A9013A">
        <w:rPr>
          <w:sz w:val="20"/>
        </w:rPr>
        <w:t xml:space="preserve">el </w:t>
      </w:r>
      <w:r w:rsidR="00A9013A" w:rsidRPr="00970423">
        <w:rPr>
          <w:sz w:val="20"/>
        </w:rPr>
        <w:t>Ing.</w:t>
      </w:r>
      <w:r w:rsidR="00857D80" w:rsidRPr="00970423">
        <w:rPr>
          <w:sz w:val="20"/>
        </w:rPr>
        <w:t xml:space="preserve"> </w:t>
      </w:r>
      <w:r w:rsidR="00A9013A" w:rsidRPr="00970423">
        <w:rPr>
          <w:sz w:val="20"/>
        </w:rPr>
        <w:t xml:space="preserve">Segundo Marcelo </w:t>
      </w:r>
      <w:r w:rsidR="002E36B7" w:rsidRPr="00970423">
        <w:rPr>
          <w:sz w:val="20"/>
        </w:rPr>
        <w:t>Díaz</w:t>
      </w:r>
      <w:r w:rsidR="00A9013A">
        <w:rPr>
          <w:sz w:val="20"/>
        </w:rPr>
        <w:t>,</w:t>
      </w:r>
      <w:r w:rsidR="003708D6">
        <w:rPr>
          <w:sz w:val="20"/>
        </w:rPr>
        <w:t xml:space="preserve"> </w:t>
      </w:r>
      <w:r w:rsidR="002E36B7">
        <w:rPr>
          <w:sz w:val="20"/>
        </w:rPr>
        <w:t>según lo establece la Ley N° 26.508</w:t>
      </w:r>
      <w:r w:rsidR="000F482C">
        <w:rPr>
          <w:sz w:val="20"/>
        </w:rPr>
        <w:t xml:space="preserve">. </w:t>
      </w:r>
      <w:r w:rsidR="00E12C93">
        <w:rPr>
          <w:sz w:val="20"/>
        </w:rPr>
        <w:t>(1 archivo)</w:t>
      </w:r>
    </w:p>
    <w:p w:rsidR="00011D33" w:rsidRPr="00011D33" w:rsidRDefault="00011D33" w:rsidP="00011D33">
      <w:pPr>
        <w:pStyle w:val="Prrafodelista"/>
        <w:rPr>
          <w:rFonts w:cs="Arial"/>
          <w:b/>
          <w:sz w:val="20"/>
        </w:rPr>
      </w:pPr>
    </w:p>
    <w:p w:rsidR="00011D33" w:rsidRPr="003708D6" w:rsidRDefault="00011D33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</w:t>
      </w:r>
      <w:r w:rsidR="002E36B7" w:rsidRPr="00970423">
        <w:rPr>
          <w:sz w:val="20"/>
        </w:rPr>
        <w:t xml:space="preserve">FHCSYS Ad. </w:t>
      </w:r>
      <w:r w:rsidR="00857D80" w:rsidRPr="00970423">
        <w:rPr>
          <w:sz w:val="20"/>
        </w:rPr>
        <w:t>Referéndum</w:t>
      </w:r>
      <w:r w:rsidR="002E36B7"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="002E36B7" w:rsidRPr="00970423">
        <w:rPr>
          <w:sz w:val="20"/>
        </w:rPr>
        <w:t>90</w:t>
      </w:r>
      <w:r w:rsidRPr="00970423">
        <w:rPr>
          <w:sz w:val="20"/>
        </w:rPr>
        <w:t>8/2021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</w:t>
      </w:r>
      <w:r w:rsidR="0098156C" w:rsidRPr="00CD65C9">
        <w:rPr>
          <w:sz w:val="20"/>
        </w:rPr>
        <w:t>otorga</w:t>
      </w:r>
      <w:r w:rsidR="003708D6">
        <w:rPr>
          <w:sz w:val="20"/>
        </w:rPr>
        <w:t xml:space="preserve"> Licencia  sin Goce  de Haberes  a la </w:t>
      </w:r>
      <w:r w:rsidR="003708D6" w:rsidRPr="00970423">
        <w:rPr>
          <w:sz w:val="20"/>
        </w:rPr>
        <w:t>Lic. Sandra Elizabeth Moreira</w:t>
      </w:r>
      <w:r w:rsidR="003708D6">
        <w:rPr>
          <w:sz w:val="20"/>
        </w:rPr>
        <w:t xml:space="preserve">, en el cargo  Regular de JTP DSE a partir del 13 de diciembre de 2021 mientras se desempeñe como Vicedecana de la </w:t>
      </w:r>
      <w:proofErr w:type="spellStart"/>
      <w:r w:rsidR="003708D6">
        <w:rPr>
          <w:sz w:val="20"/>
        </w:rPr>
        <w:t>FHCSyS</w:t>
      </w:r>
      <w:proofErr w:type="spellEnd"/>
      <w:r w:rsidR="00857D80">
        <w:rPr>
          <w:sz w:val="20"/>
        </w:rPr>
        <w:t xml:space="preserve">. </w:t>
      </w:r>
      <w:r w:rsidR="0098156C" w:rsidRPr="00CD65C9">
        <w:rPr>
          <w:sz w:val="20"/>
        </w:rPr>
        <w:t>( 1 archivo)</w:t>
      </w:r>
    </w:p>
    <w:p w:rsidR="003708D6" w:rsidRPr="003708D6" w:rsidRDefault="003708D6" w:rsidP="003708D6">
      <w:pPr>
        <w:pStyle w:val="Prrafodelista"/>
        <w:rPr>
          <w:rFonts w:cs="Arial"/>
          <w:b/>
          <w:sz w:val="20"/>
        </w:rPr>
      </w:pPr>
    </w:p>
    <w:p w:rsidR="003708D6" w:rsidRPr="003708D6" w:rsidRDefault="003708D6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911/2021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1F2319">
        <w:rPr>
          <w:rFonts w:cs="Arial"/>
          <w:color w:val="222222"/>
          <w:sz w:val="20"/>
          <w:shd w:val="clear" w:color="auto" w:fill="FFFFFF"/>
        </w:rPr>
        <w:t>Modifica la fuente  de financiamiento del contrato de la Res. CD N° 172/21, de</w:t>
      </w:r>
      <w:r w:rsidR="001F2319">
        <w:rPr>
          <w:rFonts w:cs="Arial"/>
          <w:color w:val="222222"/>
          <w:sz w:val="20"/>
          <w:shd w:val="clear" w:color="auto" w:fill="FFFFFF"/>
        </w:rPr>
        <w:t xml:space="preserve"> </w:t>
      </w:r>
      <w:r w:rsidRPr="001F2319">
        <w:rPr>
          <w:rFonts w:cs="Arial"/>
          <w:color w:val="222222"/>
          <w:sz w:val="20"/>
          <w:shd w:val="clear" w:color="auto" w:fill="FFFFFF"/>
        </w:rPr>
        <w:t>la</w:t>
      </w:r>
      <w:r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970423">
        <w:rPr>
          <w:rFonts w:cs="Arial"/>
          <w:color w:val="222222"/>
          <w:sz w:val="20"/>
          <w:shd w:val="clear" w:color="auto" w:fill="FFFFFF"/>
        </w:rPr>
        <w:t>Lic. Valeria Alejandra PINTO</w:t>
      </w:r>
      <w:r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1F2319">
        <w:rPr>
          <w:rFonts w:cs="Arial"/>
          <w:color w:val="222222"/>
          <w:sz w:val="20"/>
          <w:shd w:val="clear" w:color="auto" w:fill="FFFFFF"/>
        </w:rPr>
        <w:t>para el espacio curricular  de Introducció</w:t>
      </w:r>
      <w:r w:rsidR="001F2319">
        <w:rPr>
          <w:rFonts w:cs="Arial"/>
          <w:color w:val="222222"/>
          <w:sz w:val="20"/>
          <w:shd w:val="clear" w:color="auto" w:fill="FFFFFF"/>
        </w:rPr>
        <w:t>n</w:t>
      </w:r>
      <w:r w:rsidRPr="001F2319">
        <w:rPr>
          <w:rFonts w:cs="Arial"/>
          <w:color w:val="222222"/>
          <w:sz w:val="20"/>
          <w:shd w:val="clear" w:color="auto" w:fill="FFFFFF"/>
        </w:rPr>
        <w:t xml:space="preserve"> a la Obstetricia  desde el 13 de diciembre de 2021</w:t>
      </w:r>
      <w:r>
        <w:rPr>
          <w:rFonts w:cs="Arial"/>
          <w:b/>
          <w:color w:val="222222"/>
          <w:sz w:val="20"/>
          <w:shd w:val="clear" w:color="auto" w:fill="FFFFFF"/>
        </w:rPr>
        <w:t>.</w:t>
      </w:r>
      <w:r w:rsidRPr="00CD65C9">
        <w:rPr>
          <w:sz w:val="20"/>
        </w:rPr>
        <w:t xml:space="preserve"> </w:t>
      </w:r>
    </w:p>
    <w:p w:rsidR="003708D6" w:rsidRPr="003708D6" w:rsidRDefault="003708D6" w:rsidP="003708D6">
      <w:pPr>
        <w:pStyle w:val="Prrafodelista"/>
        <w:rPr>
          <w:rFonts w:cs="Arial"/>
          <w:b/>
          <w:sz w:val="20"/>
        </w:rPr>
      </w:pPr>
    </w:p>
    <w:p w:rsidR="003708D6" w:rsidRPr="00CD65C9" w:rsidRDefault="003708D6" w:rsidP="003708D6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</w:t>
      </w:r>
      <w:r w:rsidR="000C425E" w:rsidRPr="00970423">
        <w:rPr>
          <w:sz w:val="20"/>
        </w:rPr>
        <w:t xml:space="preserve">FHCSYS Ad. </w:t>
      </w:r>
      <w:r w:rsidR="00857D80" w:rsidRPr="00970423">
        <w:rPr>
          <w:sz w:val="20"/>
        </w:rPr>
        <w:t>Referéndum</w:t>
      </w:r>
      <w:r w:rsidR="000C425E"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="000C425E" w:rsidRPr="00970423">
        <w:rPr>
          <w:sz w:val="20"/>
        </w:rPr>
        <w:t>913</w:t>
      </w:r>
      <w:r w:rsidRPr="00970423">
        <w:rPr>
          <w:sz w:val="20"/>
        </w:rPr>
        <w:t>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otorga</w:t>
      </w:r>
      <w:r>
        <w:rPr>
          <w:sz w:val="20"/>
        </w:rPr>
        <w:t xml:space="preserve"> Licencia  sin Goce  de Haberes  a la </w:t>
      </w:r>
      <w:r w:rsidR="001F2319" w:rsidRPr="00970423">
        <w:rPr>
          <w:sz w:val="20"/>
        </w:rPr>
        <w:t>Mg</w:t>
      </w:r>
      <w:r w:rsidRPr="00970423">
        <w:rPr>
          <w:sz w:val="20"/>
        </w:rPr>
        <w:t xml:space="preserve">. </w:t>
      </w:r>
      <w:r w:rsidR="001F2319" w:rsidRPr="00970423">
        <w:rPr>
          <w:sz w:val="20"/>
        </w:rPr>
        <w:t>Romina Andrea Cordero</w:t>
      </w:r>
      <w:r>
        <w:rPr>
          <w:sz w:val="20"/>
        </w:rPr>
        <w:t xml:space="preserve">, en el cargo  Regular de </w:t>
      </w:r>
      <w:r w:rsidR="001F2319">
        <w:rPr>
          <w:sz w:val="20"/>
        </w:rPr>
        <w:t xml:space="preserve">Prof. Adjunta </w:t>
      </w:r>
      <w:r>
        <w:rPr>
          <w:sz w:val="20"/>
        </w:rPr>
        <w:t xml:space="preserve">DE a partir del 13 de diciembre de 2021 mientras se desempeñe como </w:t>
      </w:r>
      <w:r w:rsidR="001F2319">
        <w:rPr>
          <w:sz w:val="20"/>
        </w:rPr>
        <w:t xml:space="preserve">Secretaria Académica </w:t>
      </w:r>
      <w:r>
        <w:rPr>
          <w:sz w:val="20"/>
        </w:rPr>
        <w:t xml:space="preserve">de la </w:t>
      </w:r>
      <w:proofErr w:type="spellStart"/>
      <w:r>
        <w:rPr>
          <w:sz w:val="20"/>
        </w:rPr>
        <w:t>FHCSyS</w:t>
      </w:r>
      <w:proofErr w:type="spellEnd"/>
      <w:r w:rsidRPr="00CD65C9">
        <w:rPr>
          <w:sz w:val="20"/>
        </w:rPr>
        <w:t>. ( 1 archivo)</w:t>
      </w:r>
    </w:p>
    <w:p w:rsidR="003708D6" w:rsidRPr="00E12C93" w:rsidRDefault="003708D6" w:rsidP="003708D6">
      <w:pPr>
        <w:pStyle w:val="Prrafodelista"/>
        <w:ind w:left="1353"/>
        <w:jc w:val="both"/>
        <w:rPr>
          <w:rFonts w:cs="Arial"/>
          <w:b/>
          <w:sz w:val="20"/>
        </w:rPr>
      </w:pPr>
    </w:p>
    <w:p w:rsidR="001F2319" w:rsidRPr="00CD65C9" w:rsidRDefault="001F2319" w:rsidP="001F2319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914/2021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otorga</w:t>
      </w:r>
      <w:r>
        <w:rPr>
          <w:sz w:val="20"/>
        </w:rPr>
        <w:t xml:space="preserve"> Licencia  sin Goce  de Haberes  al Esp</w:t>
      </w:r>
      <w:r w:rsidRPr="001F2319">
        <w:rPr>
          <w:b/>
          <w:sz w:val="20"/>
        </w:rPr>
        <w:t>.</w:t>
      </w:r>
      <w:r w:rsidRPr="003708D6">
        <w:rPr>
          <w:b/>
          <w:sz w:val="20"/>
        </w:rPr>
        <w:t xml:space="preserve"> </w:t>
      </w:r>
      <w:r w:rsidRPr="00970423">
        <w:rPr>
          <w:sz w:val="20"/>
        </w:rPr>
        <w:t>Ulises Barbieri</w:t>
      </w:r>
      <w:r>
        <w:rPr>
          <w:sz w:val="20"/>
        </w:rPr>
        <w:t xml:space="preserve">, en el cargo  Regular de JTP DE a partir del 13 de diciembre de 2021 mientras se desempeñe como Secretario de Extensión, Vinculación y Transferencia de la </w:t>
      </w:r>
      <w:proofErr w:type="spellStart"/>
      <w:r>
        <w:rPr>
          <w:sz w:val="20"/>
        </w:rPr>
        <w:t>FHCSyS</w:t>
      </w:r>
      <w:proofErr w:type="spellEnd"/>
      <w:r w:rsidRPr="00CD65C9">
        <w:rPr>
          <w:sz w:val="20"/>
        </w:rPr>
        <w:t>. ( 1 archivo)</w:t>
      </w:r>
    </w:p>
    <w:p w:rsidR="001F2319" w:rsidRPr="00E12C93" w:rsidRDefault="001F2319" w:rsidP="001F2319">
      <w:pPr>
        <w:pStyle w:val="Prrafodelista"/>
        <w:ind w:left="1353"/>
        <w:jc w:val="both"/>
        <w:rPr>
          <w:rFonts w:cs="Arial"/>
          <w:b/>
          <w:sz w:val="20"/>
        </w:rPr>
      </w:pPr>
    </w:p>
    <w:p w:rsidR="001F2319" w:rsidRPr="00CD65C9" w:rsidRDefault="001F2319" w:rsidP="001F2319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</w:t>
      </w:r>
      <w:r w:rsidR="00236BA4" w:rsidRPr="00970423">
        <w:rPr>
          <w:sz w:val="20"/>
        </w:rPr>
        <w:t>5</w:t>
      </w:r>
      <w:r w:rsidRPr="00970423">
        <w:rPr>
          <w:sz w:val="20"/>
        </w:rPr>
        <w:t>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otorga</w:t>
      </w:r>
      <w:r>
        <w:rPr>
          <w:sz w:val="20"/>
        </w:rPr>
        <w:t xml:space="preserve"> la baja  del Contrato de la Res. CD N° 62/2021 correspondiente  a la Dra. Marta Elena </w:t>
      </w:r>
      <w:r w:rsidR="00857D80">
        <w:rPr>
          <w:sz w:val="20"/>
        </w:rPr>
        <w:t>Gutiérrez</w:t>
      </w:r>
      <w:r>
        <w:rPr>
          <w:sz w:val="20"/>
        </w:rPr>
        <w:t xml:space="preserve"> DNI N°22.086.128, en el cargo  Regular de JTP DS a partir del 13 de diciembre de 2021</w:t>
      </w:r>
      <w:r w:rsidRPr="00CD65C9">
        <w:rPr>
          <w:sz w:val="20"/>
        </w:rPr>
        <w:t>. ( 1 archivo)</w:t>
      </w:r>
    </w:p>
    <w:p w:rsidR="001F2319" w:rsidRPr="00E12C93" w:rsidRDefault="001F2319" w:rsidP="001F2319">
      <w:pPr>
        <w:pStyle w:val="Prrafodelista"/>
        <w:ind w:left="1353"/>
        <w:jc w:val="both"/>
        <w:rPr>
          <w:rFonts w:cs="Arial"/>
          <w:b/>
          <w:sz w:val="20"/>
        </w:rPr>
      </w:pPr>
    </w:p>
    <w:p w:rsidR="001F2319" w:rsidRPr="00CD65C9" w:rsidRDefault="001F2319" w:rsidP="001F2319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</w:t>
      </w:r>
      <w:r w:rsidR="00236BA4" w:rsidRPr="00970423">
        <w:rPr>
          <w:sz w:val="20"/>
        </w:rPr>
        <w:t>6</w:t>
      </w:r>
      <w:r w:rsidRPr="00970423">
        <w:rPr>
          <w:sz w:val="20"/>
        </w:rPr>
        <w:t>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</w:t>
      </w:r>
      <w:r>
        <w:rPr>
          <w:sz w:val="20"/>
        </w:rPr>
        <w:t xml:space="preserve">Reduce la dedicación de SE a S, en el cargo regular de Profesora Adjunta, a la </w:t>
      </w:r>
      <w:proofErr w:type="spellStart"/>
      <w:r w:rsidR="00857D80" w:rsidRPr="00970423">
        <w:rPr>
          <w:sz w:val="20"/>
        </w:rPr>
        <w:t>Abog</w:t>
      </w:r>
      <w:proofErr w:type="spellEnd"/>
      <w:r w:rsidR="00857D80" w:rsidRPr="00970423">
        <w:rPr>
          <w:sz w:val="20"/>
        </w:rPr>
        <w:t xml:space="preserve">. Liliana Elena </w:t>
      </w:r>
      <w:proofErr w:type="spellStart"/>
      <w:r w:rsidR="00857D80" w:rsidRPr="00970423">
        <w:rPr>
          <w:sz w:val="20"/>
        </w:rPr>
        <w:t>Bellé</w:t>
      </w:r>
      <w:r w:rsidRPr="00970423">
        <w:rPr>
          <w:sz w:val="20"/>
        </w:rPr>
        <w:t>s</w:t>
      </w:r>
      <w:proofErr w:type="spellEnd"/>
      <w:r w:rsidRPr="00970423">
        <w:rPr>
          <w:sz w:val="20"/>
        </w:rPr>
        <w:t xml:space="preserve"> </w:t>
      </w:r>
      <w:proofErr w:type="spellStart"/>
      <w:r w:rsidRPr="00970423">
        <w:rPr>
          <w:sz w:val="20"/>
        </w:rPr>
        <w:t>Arriazu</w:t>
      </w:r>
      <w:proofErr w:type="spellEnd"/>
      <w:r w:rsidR="00236BA4">
        <w:rPr>
          <w:sz w:val="20"/>
        </w:rPr>
        <w:t xml:space="preserve"> a</w:t>
      </w:r>
      <w:r>
        <w:rPr>
          <w:sz w:val="20"/>
        </w:rPr>
        <w:t xml:space="preserve"> partir del 1</w:t>
      </w:r>
      <w:r w:rsidR="00236BA4">
        <w:rPr>
          <w:sz w:val="20"/>
        </w:rPr>
        <w:t>5</w:t>
      </w:r>
      <w:r>
        <w:rPr>
          <w:sz w:val="20"/>
        </w:rPr>
        <w:t xml:space="preserve"> de diciembre de 2021 mientras </w:t>
      </w:r>
      <w:r w:rsidR="00236BA4">
        <w:rPr>
          <w:sz w:val="20"/>
        </w:rPr>
        <w:t xml:space="preserve">ejerza las funciones  de </w:t>
      </w:r>
      <w:r>
        <w:rPr>
          <w:sz w:val="20"/>
        </w:rPr>
        <w:t xml:space="preserve"> Secretari</w:t>
      </w:r>
      <w:r w:rsidR="00236BA4">
        <w:rPr>
          <w:sz w:val="20"/>
        </w:rPr>
        <w:t>a</w:t>
      </w:r>
      <w:r>
        <w:rPr>
          <w:sz w:val="20"/>
        </w:rPr>
        <w:t xml:space="preserve"> </w:t>
      </w:r>
      <w:r w:rsidR="00236BA4">
        <w:rPr>
          <w:sz w:val="20"/>
        </w:rPr>
        <w:t>General de la UNSE</w:t>
      </w:r>
      <w:r w:rsidRPr="00CD65C9">
        <w:rPr>
          <w:sz w:val="20"/>
        </w:rPr>
        <w:t>. ( 1 archivo)</w:t>
      </w:r>
    </w:p>
    <w:p w:rsidR="001F2319" w:rsidRPr="00E12C93" w:rsidRDefault="001F2319" w:rsidP="001F2319">
      <w:pPr>
        <w:pStyle w:val="Prrafodelista"/>
        <w:ind w:left="1353"/>
        <w:jc w:val="both"/>
        <w:rPr>
          <w:rFonts w:cs="Arial"/>
          <w:b/>
          <w:sz w:val="20"/>
        </w:rPr>
      </w:pPr>
    </w:p>
    <w:p w:rsidR="00236BA4" w:rsidRPr="00CD65C9" w:rsidRDefault="00236BA4" w:rsidP="00236BA4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917/2021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otorga</w:t>
      </w:r>
      <w:r>
        <w:rPr>
          <w:sz w:val="20"/>
        </w:rPr>
        <w:t xml:space="preserve"> Licencia  sin Goce  de Haberes   a la  Esp</w:t>
      </w:r>
      <w:r w:rsidRPr="001F2319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970423">
        <w:rPr>
          <w:sz w:val="20"/>
        </w:rPr>
        <w:t>Lic. María Gabriela  Moyano</w:t>
      </w:r>
      <w:r>
        <w:rPr>
          <w:sz w:val="20"/>
        </w:rPr>
        <w:t>, en el cargo  Regular de JTP DSE a partir del 15 de diciembre de 2021 mientras ejerza  las funciones de Subsecretaria de Comunicaciones  de la UNSE</w:t>
      </w:r>
      <w:r w:rsidRPr="00CD65C9">
        <w:rPr>
          <w:sz w:val="20"/>
        </w:rPr>
        <w:t>. ( 1 archivo)</w:t>
      </w:r>
    </w:p>
    <w:p w:rsidR="00236BA4" w:rsidRPr="00E12C93" w:rsidRDefault="00236BA4" w:rsidP="00236BA4">
      <w:pPr>
        <w:pStyle w:val="Prrafodelista"/>
        <w:ind w:left="1353"/>
        <w:jc w:val="both"/>
        <w:rPr>
          <w:rFonts w:cs="Arial"/>
          <w:b/>
          <w:sz w:val="20"/>
        </w:rPr>
      </w:pPr>
    </w:p>
    <w:p w:rsidR="00F141DE" w:rsidRPr="001271D4" w:rsidRDefault="00236BA4" w:rsidP="00F141DE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</w:t>
      </w:r>
      <w:r w:rsidR="00F141DE" w:rsidRPr="00970423">
        <w:rPr>
          <w:sz w:val="20"/>
        </w:rPr>
        <w:t>8</w:t>
      </w:r>
      <w:r w:rsidRPr="00970423">
        <w:rPr>
          <w:sz w:val="20"/>
        </w:rPr>
        <w:t>/2021</w:t>
      </w:r>
      <w:r w:rsidRPr="001271D4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1271D4">
        <w:rPr>
          <w:sz w:val="20"/>
        </w:rPr>
        <w:t xml:space="preserve"> Reduce la dedicación de E</w:t>
      </w:r>
      <w:r w:rsidR="00F141DE" w:rsidRPr="001271D4">
        <w:rPr>
          <w:sz w:val="20"/>
        </w:rPr>
        <w:t>xclusiva</w:t>
      </w:r>
      <w:r w:rsidRPr="001271D4">
        <w:rPr>
          <w:sz w:val="20"/>
        </w:rPr>
        <w:t xml:space="preserve"> a S</w:t>
      </w:r>
      <w:r w:rsidR="00F141DE" w:rsidRPr="001271D4">
        <w:rPr>
          <w:sz w:val="20"/>
        </w:rPr>
        <w:t>imple</w:t>
      </w:r>
      <w:r w:rsidRPr="001271D4">
        <w:rPr>
          <w:sz w:val="20"/>
        </w:rPr>
        <w:t>, en el cargo regular de Profesor Adjunt</w:t>
      </w:r>
      <w:r w:rsidR="00F141DE" w:rsidRPr="001271D4">
        <w:rPr>
          <w:sz w:val="20"/>
        </w:rPr>
        <w:t>o</w:t>
      </w:r>
      <w:r w:rsidRPr="001271D4">
        <w:rPr>
          <w:sz w:val="20"/>
        </w:rPr>
        <w:t xml:space="preserve">, al </w:t>
      </w:r>
      <w:r w:rsidRPr="00970423">
        <w:rPr>
          <w:sz w:val="20"/>
        </w:rPr>
        <w:t>Mg. Sergio Zamora</w:t>
      </w:r>
      <w:r w:rsidRPr="001271D4">
        <w:rPr>
          <w:sz w:val="20"/>
        </w:rPr>
        <w:t xml:space="preserve"> a partir del 15 de diciembre de 2021 mientras ejerza las funciones  de  Secretario de Extensión Universitaria de la UNSE. ( 1 archivo)</w:t>
      </w:r>
    </w:p>
    <w:p w:rsidR="00F141DE" w:rsidRPr="00CD65C9" w:rsidRDefault="00F141DE" w:rsidP="00F141DE">
      <w:pPr>
        <w:pStyle w:val="Prrafodelista"/>
        <w:ind w:left="1353"/>
        <w:jc w:val="both"/>
        <w:rPr>
          <w:rFonts w:cs="Arial"/>
          <w:b/>
          <w:sz w:val="20"/>
        </w:rPr>
      </w:pPr>
    </w:p>
    <w:p w:rsidR="00F141DE" w:rsidRPr="00CD65C9" w:rsidRDefault="00F141DE" w:rsidP="00F141DE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919/2021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</w:t>
      </w:r>
      <w:r>
        <w:rPr>
          <w:sz w:val="20"/>
        </w:rPr>
        <w:t>Reduce la dedicación de Exclusiva a Simple, en el cargo regular de Profesor Adjunto, al Esp</w:t>
      </w:r>
      <w:r w:rsidRPr="00236BA4">
        <w:rPr>
          <w:b/>
          <w:sz w:val="20"/>
        </w:rPr>
        <w:t xml:space="preserve">. </w:t>
      </w:r>
      <w:r w:rsidRPr="00970423">
        <w:rPr>
          <w:sz w:val="20"/>
        </w:rPr>
        <w:t xml:space="preserve">Francisco José </w:t>
      </w:r>
      <w:proofErr w:type="spellStart"/>
      <w:r w:rsidRPr="00970423">
        <w:rPr>
          <w:sz w:val="20"/>
        </w:rPr>
        <w:t>Muratore</w:t>
      </w:r>
      <w:proofErr w:type="spellEnd"/>
      <w:r>
        <w:rPr>
          <w:sz w:val="20"/>
        </w:rPr>
        <w:t xml:space="preserve"> a partir del 15 de diciembre de 2021 mientras ejerza las funciones  de Director  de la Escuela para la Innovación Educativa  de la UNSE</w:t>
      </w:r>
      <w:r w:rsidRPr="00CD65C9">
        <w:rPr>
          <w:sz w:val="20"/>
        </w:rPr>
        <w:t>. ( 1 archivo)</w:t>
      </w:r>
    </w:p>
    <w:p w:rsidR="00F141DE" w:rsidRPr="00CD65C9" w:rsidRDefault="00F141DE" w:rsidP="00F141DE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963/2021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CD65C9">
        <w:rPr>
          <w:sz w:val="20"/>
        </w:rPr>
        <w:t xml:space="preserve"> </w:t>
      </w:r>
      <w:r>
        <w:rPr>
          <w:sz w:val="20"/>
        </w:rPr>
        <w:t xml:space="preserve">Reduce la dedicación de SE a S, en el cargo regular de Profesora Asociada, a la </w:t>
      </w:r>
      <w:r w:rsidRPr="00970423">
        <w:rPr>
          <w:sz w:val="20"/>
        </w:rPr>
        <w:t>Mg. Mónica Graciela Martínez</w:t>
      </w:r>
      <w:r w:rsidRPr="00F141DE">
        <w:rPr>
          <w:b/>
          <w:sz w:val="20"/>
        </w:rPr>
        <w:t xml:space="preserve"> </w:t>
      </w:r>
      <w:r>
        <w:rPr>
          <w:sz w:val="20"/>
        </w:rPr>
        <w:t>partir del 15 de diciembre de 2021 mientras ejerza las funciones  de  Secretaria  de Posgrado de la UNSE</w:t>
      </w:r>
      <w:r w:rsidR="001271D4">
        <w:rPr>
          <w:sz w:val="20"/>
        </w:rPr>
        <w:t>.</w:t>
      </w:r>
      <w:r w:rsidR="001271D4" w:rsidRPr="00CD65C9">
        <w:rPr>
          <w:sz w:val="20"/>
        </w:rPr>
        <w:t xml:space="preserve"> ( 1 archivo)</w:t>
      </w:r>
    </w:p>
    <w:p w:rsidR="003708D6" w:rsidRPr="001271D4" w:rsidRDefault="001271D4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990/2021</w:t>
      </w:r>
      <w:r w:rsidRPr="00CD65C9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>
        <w:rPr>
          <w:sz w:val="20"/>
        </w:rPr>
        <w:t xml:space="preserve">Reduce la dedicación de SE a S, en el cargo regular de Profesora Adjunta, a la </w:t>
      </w:r>
      <w:r w:rsidRPr="00970423">
        <w:rPr>
          <w:sz w:val="20"/>
        </w:rPr>
        <w:t>Lic. Hilda Marcela  JUAREZ</w:t>
      </w:r>
      <w:r>
        <w:rPr>
          <w:sz w:val="20"/>
        </w:rPr>
        <w:t xml:space="preserve"> a partir del 13 de diciembre de 2021 mientras ejerza las funciones  de  </w:t>
      </w:r>
      <w:proofErr w:type="spellStart"/>
      <w:r>
        <w:rPr>
          <w:sz w:val="20"/>
        </w:rPr>
        <w:t>VIcerrectora</w:t>
      </w:r>
      <w:proofErr w:type="spellEnd"/>
      <w:r>
        <w:rPr>
          <w:sz w:val="20"/>
        </w:rPr>
        <w:t xml:space="preserve"> de la UNSE</w:t>
      </w:r>
      <w:r w:rsidRPr="00CD65C9">
        <w:rPr>
          <w:sz w:val="20"/>
        </w:rPr>
        <w:t>. ( 1 archivo)</w:t>
      </w:r>
    </w:p>
    <w:p w:rsidR="001271D4" w:rsidRPr="00FB2265" w:rsidRDefault="001271D4" w:rsidP="0044214A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999/2021</w:t>
      </w:r>
      <w:r w:rsidR="00FB2265">
        <w:rPr>
          <w:b/>
          <w:sz w:val="20"/>
        </w:rPr>
        <w:t xml:space="preserve"> </w:t>
      </w:r>
      <w:r w:rsidR="00FB2265" w:rsidRPr="00FB2265">
        <w:rPr>
          <w:sz w:val="20"/>
        </w:rPr>
        <w:t xml:space="preserve">Establece  que estudiantes de la Carrera de  Ingeniería Industrial  de la </w:t>
      </w:r>
      <w:proofErr w:type="spellStart"/>
      <w:r w:rsidR="00FB2265" w:rsidRPr="00FB2265">
        <w:rPr>
          <w:sz w:val="20"/>
        </w:rPr>
        <w:t>FCEyT</w:t>
      </w:r>
      <w:proofErr w:type="spellEnd"/>
      <w:r w:rsidR="00FB2265" w:rsidRPr="00FB2265">
        <w:rPr>
          <w:sz w:val="20"/>
        </w:rPr>
        <w:t xml:space="preserve"> aprobaron  el espacio curricular  </w:t>
      </w:r>
      <w:r w:rsidR="00857D80" w:rsidRPr="00970423">
        <w:rPr>
          <w:sz w:val="20"/>
        </w:rPr>
        <w:t>“Relaciones</w:t>
      </w:r>
      <w:r w:rsidR="00FB2265" w:rsidRPr="00970423">
        <w:rPr>
          <w:sz w:val="20"/>
        </w:rPr>
        <w:t xml:space="preserve">  Humanas y Administración del Personal</w:t>
      </w:r>
      <w:r w:rsidR="00FB2265">
        <w:rPr>
          <w:sz w:val="20"/>
        </w:rPr>
        <w:t>”</w:t>
      </w:r>
      <w:r w:rsidR="00FB2265" w:rsidRPr="00FB2265">
        <w:rPr>
          <w:sz w:val="20"/>
        </w:rPr>
        <w:t xml:space="preserve"> de la carrera de Lic. en Administració</w:t>
      </w:r>
      <w:r w:rsidR="00FB2265">
        <w:rPr>
          <w:sz w:val="20"/>
        </w:rPr>
        <w:t>n</w:t>
      </w:r>
      <w:r w:rsidR="00FB2265" w:rsidRPr="00FB2265">
        <w:rPr>
          <w:sz w:val="20"/>
        </w:rPr>
        <w:t xml:space="preserve">, de la </w:t>
      </w:r>
      <w:proofErr w:type="spellStart"/>
      <w:r w:rsidR="00FB2265" w:rsidRPr="00FB2265">
        <w:rPr>
          <w:sz w:val="20"/>
        </w:rPr>
        <w:t>FHCSyS</w:t>
      </w:r>
      <w:proofErr w:type="spellEnd"/>
      <w:r w:rsidR="00FB2265" w:rsidRPr="00FB2265">
        <w:rPr>
          <w:sz w:val="20"/>
        </w:rPr>
        <w:t xml:space="preserve"> en el marco de la Res. CDN°406/2009</w:t>
      </w:r>
      <w:r w:rsidR="00FB2265">
        <w:rPr>
          <w:sz w:val="20"/>
        </w:rPr>
        <w:t>. (1 archivo)</w:t>
      </w:r>
    </w:p>
    <w:p w:rsidR="00FB2265" w:rsidRPr="00634ADD" w:rsidRDefault="00995782" w:rsidP="0044214A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>859/2021</w:t>
      </w:r>
      <w:r w:rsidRPr="00970423">
        <w:rPr>
          <w:rFonts w:ascii="Arial Narrow" w:hAnsi="Arial Narrow" w:cs="Arial"/>
          <w:sz w:val="24"/>
          <w:szCs w:val="24"/>
        </w:rPr>
        <w:t>.- Aprueba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la </w:t>
      </w:r>
      <w:r w:rsidRPr="00DF76C4">
        <w:rPr>
          <w:rFonts w:ascii="Arial Narrow" w:hAnsi="Arial Narrow" w:cs="Arial"/>
          <w:sz w:val="24"/>
          <w:szCs w:val="24"/>
        </w:rPr>
        <w:t>Diplomatura</w:t>
      </w:r>
      <w:r w:rsidRPr="00F33F81">
        <w:rPr>
          <w:rFonts w:ascii="Arial Narrow" w:hAnsi="Arial Narrow" w:cs="Arial"/>
          <w:b/>
          <w:sz w:val="24"/>
          <w:szCs w:val="24"/>
        </w:rPr>
        <w:t xml:space="preserve"> </w:t>
      </w:r>
      <w:r w:rsidRPr="00970423">
        <w:rPr>
          <w:rFonts w:ascii="Arial Narrow" w:hAnsi="Arial Narrow" w:cs="Arial"/>
          <w:sz w:val="24"/>
          <w:szCs w:val="24"/>
        </w:rPr>
        <w:t>“Abordaje Social y Comunitario del VIH”</w:t>
      </w:r>
      <w:r w:rsidRPr="00F33F81">
        <w:rPr>
          <w:rFonts w:ascii="Arial Narrow" w:hAnsi="Arial Narrow" w:cs="Arial"/>
          <w:b/>
          <w:sz w:val="24"/>
          <w:szCs w:val="24"/>
        </w:rPr>
        <w:t xml:space="preserve"> </w:t>
      </w:r>
      <w:r w:rsidRPr="00F33F81">
        <w:rPr>
          <w:rFonts w:ascii="Arial Narrow" w:hAnsi="Arial Narrow" w:cs="Arial"/>
          <w:sz w:val="24"/>
          <w:szCs w:val="24"/>
        </w:rPr>
        <w:t>como</w:t>
      </w:r>
      <w:r>
        <w:rPr>
          <w:rFonts w:ascii="Arial Narrow" w:hAnsi="Arial Narrow" w:cs="Arial"/>
          <w:sz w:val="24"/>
          <w:szCs w:val="24"/>
        </w:rPr>
        <w:t xml:space="preserve"> oferta académica permanente de la</w:t>
      </w:r>
      <w:r w:rsidRPr="00F33F81">
        <w:rPr>
          <w:rFonts w:ascii="Arial Narrow" w:hAnsi="Arial Narrow" w:cs="Arial"/>
          <w:sz w:val="24"/>
          <w:szCs w:val="24"/>
        </w:rPr>
        <w:t xml:space="preserve"> Facultad de Humanidades, Cs. Sociales y de la Salud, en </w:t>
      </w:r>
      <w:r>
        <w:rPr>
          <w:rFonts w:ascii="Arial Narrow" w:hAnsi="Arial Narrow" w:cs="Arial"/>
          <w:sz w:val="24"/>
          <w:szCs w:val="24"/>
        </w:rPr>
        <w:t xml:space="preserve">el marco de la Resolución HCS Nº 64/97. </w:t>
      </w:r>
      <w:r w:rsidR="00857D80">
        <w:rPr>
          <w:rFonts w:ascii="Arial Narrow" w:hAnsi="Arial Narrow" w:cs="Arial"/>
          <w:sz w:val="24"/>
          <w:szCs w:val="24"/>
        </w:rPr>
        <w:t>(1</w:t>
      </w:r>
      <w:r>
        <w:rPr>
          <w:rFonts w:ascii="Arial Narrow" w:hAnsi="Arial Narrow" w:cs="Arial"/>
          <w:sz w:val="24"/>
          <w:szCs w:val="24"/>
        </w:rPr>
        <w:t xml:space="preserve"> archivo)</w:t>
      </w:r>
      <w:r w:rsidR="00634ADD">
        <w:rPr>
          <w:rFonts w:ascii="Arial Narrow" w:hAnsi="Arial Narrow" w:cs="Arial"/>
          <w:sz w:val="24"/>
          <w:szCs w:val="24"/>
        </w:rPr>
        <w:t>.</w:t>
      </w:r>
    </w:p>
    <w:p w:rsidR="00634ADD" w:rsidRPr="00E33FDD" w:rsidRDefault="00634ADD" w:rsidP="00376E1D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 xml:space="preserve">991/2021 sobre la Renuncia Definitiva  de la Dra. María  Cecilia </w:t>
      </w:r>
      <w:proofErr w:type="spellStart"/>
      <w:r w:rsidRPr="00970423">
        <w:rPr>
          <w:sz w:val="20"/>
        </w:rPr>
        <w:t>Canevari</w:t>
      </w:r>
      <w:proofErr w:type="spellEnd"/>
      <w:r w:rsidRPr="00634ADD">
        <w:rPr>
          <w:b/>
          <w:sz w:val="20"/>
        </w:rPr>
        <w:t xml:space="preserve">  </w:t>
      </w:r>
      <w:r w:rsidR="00E33FDD">
        <w:rPr>
          <w:b/>
          <w:sz w:val="20"/>
        </w:rPr>
        <w:t xml:space="preserve"> </w:t>
      </w:r>
      <w:r w:rsidR="00E33FDD" w:rsidRPr="00E33FDD">
        <w:rPr>
          <w:sz w:val="20"/>
        </w:rPr>
        <w:t xml:space="preserve">al cargo de Profesora Asociada </w:t>
      </w:r>
      <w:r w:rsidR="00E33FDD">
        <w:rPr>
          <w:sz w:val="20"/>
        </w:rPr>
        <w:t xml:space="preserve"> Dedicación </w:t>
      </w:r>
      <w:r w:rsidR="00E33FDD" w:rsidRPr="00E33FDD">
        <w:rPr>
          <w:sz w:val="20"/>
        </w:rPr>
        <w:t>Exclusiva,</w:t>
      </w:r>
      <w:r w:rsidRPr="00E33FDD">
        <w:rPr>
          <w:sz w:val="20"/>
        </w:rPr>
        <w:t xml:space="preserve"> por  acogerse a los beneficios de la Jubilación</w:t>
      </w:r>
      <w:r w:rsidR="00E33FDD" w:rsidRPr="00E33FDD">
        <w:rPr>
          <w:sz w:val="20"/>
        </w:rPr>
        <w:t>, a par</w:t>
      </w:r>
      <w:r w:rsidR="00E33FDD">
        <w:rPr>
          <w:sz w:val="20"/>
        </w:rPr>
        <w:t>tir  del 1 de diciembre de 2021.</w:t>
      </w:r>
      <w:r w:rsidRPr="00E33FDD">
        <w:rPr>
          <w:sz w:val="20"/>
        </w:rPr>
        <w:t xml:space="preserve"> </w:t>
      </w:r>
    </w:p>
    <w:p w:rsidR="00376E1D" w:rsidRDefault="00E43E53" w:rsidP="00376E1D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sz w:val="20"/>
        </w:rPr>
        <w:t xml:space="preserve">Resolución FHCSYS Ad. </w:t>
      </w:r>
      <w:r w:rsidR="00857D80" w:rsidRPr="00970423">
        <w:rPr>
          <w:sz w:val="20"/>
        </w:rPr>
        <w:t>Referéndum</w:t>
      </w:r>
      <w:r w:rsidRPr="00970423">
        <w:rPr>
          <w:sz w:val="20"/>
        </w:rPr>
        <w:t xml:space="preserve"> del CD Nº</w:t>
      </w:r>
      <w:r w:rsidR="00857D80" w:rsidRPr="00970423">
        <w:rPr>
          <w:sz w:val="20"/>
        </w:rPr>
        <w:t xml:space="preserve"> </w:t>
      </w:r>
      <w:r w:rsidRPr="00970423">
        <w:rPr>
          <w:sz w:val="20"/>
        </w:rPr>
        <w:t xml:space="preserve">992/2021  Aprueba Contratación  en el Cargo  de Profesora Asociada  Dedicación Simple  </w:t>
      </w:r>
      <w:r w:rsidR="00634ADD" w:rsidRPr="00970423">
        <w:rPr>
          <w:sz w:val="20"/>
        </w:rPr>
        <w:t xml:space="preserve"> a la Dra. María  Cecilia </w:t>
      </w:r>
      <w:proofErr w:type="spellStart"/>
      <w:r w:rsidR="00634ADD" w:rsidRPr="00970423">
        <w:rPr>
          <w:sz w:val="20"/>
        </w:rPr>
        <w:t>Canevari</w:t>
      </w:r>
      <w:proofErr w:type="spellEnd"/>
      <w:r w:rsidRPr="00634ADD">
        <w:rPr>
          <w:b/>
          <w:sz w:val="20"/>
        </w:rPr>
        <w:t xml:space="preserve">  </w:t>
      </w:r>
      <w:r w:rsidRPr="00634ADD">
        <w:rPr>
          <w:sz w:val="20"/>
        </w:rPr>
        <w:t xml:space="preserve">a partir del  01 de </w:t>
      </w:r>
      <w:r w:rsidR="00E33FDD" w:rsidRPr="00634ADD">
        <w:rPr>
          <w:sz w:val="20"/>
        </w:rPr>
        <w:t>Diciembre</w:t>
      </w:r>
      <w:r w:rsidRPr="00634ADD">
        <w:rPr>
          <w:sz w:val="20"/>
        </w:rPr>
        <w:t xml:space="preserve">  hasta el 31 de Marzo de </w:t>
      </w:r>
      <w:bookmarkStart w:id="0" w:name="_GoBack"/>
      <w:bookmarkEnd w:id="0"/>
      <w:r w:rsidRPr="00634ADD">
        <w:rPr>
          <w:sz w:val="20"/>
        </w:rPr>
        <w:t xml:space="preserve">2022 o hasta la cobertura  del cargo regular  por concurso </w:t>
      </w:r>
      <w:r w:rsidR="00634ADD" w:rsidRPr="00634ADD">
        <w:rPr>
          <w:sz w:val="20"/>
        </w:rPr>
        <w:t xml:space="preserve"> regular lo que suceda primero</w:t>
      </w:r>
      <w:r w:rsidR="00634ADD" w:rsidRPr="00634ADD">
        <w:rPr>
          <w:rFonts w:cs="Arial"/>
          <w:sz w:val="20"/>
        </w:rPr>
        <w:t>.</w:t>
      </w:r>
    </w:p>
    <w:p w:rsidR="00E33FDD" w:rsidRPr="00E43E53" w:rsidRDefault="00E33FDD" w:rsidP="00E33FDD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rFonts w:cs="Arial"/>
          <w:sz w:val="20"/>
        </w:rPr>
        <w:t xml:space="preserve">Resolución </w:t>
      </w:r>
      <w:proofErr w:type="spellStart"/>
      <w:r w:rsidRPr="00970423">
        <w:rPr>
          <w:rFonts w:cs="Arial"/>
          <w:sz w:val="20"/>
        </w:rPr>
        <w:t>FHCSyS</w:t>
      </w:r>
      <w:proofErr w:type="spellEnd"/>
      <w:r w:rsidRPr="00970423">
        <w:rPr>
          <w:rFonts w:cs="Arial"/>
          <w:sz w:val="20"/>
        </w:rPr>
        <w:t xml:space="preserve"> Ad </w:t>
      </w:r>
      <w:r w:rsidR="00857D80" w:rsidRPr="00970423">
        <w:rPr>
          <w:rFonts w:cs="Arial"/>
          <w:sz w:val="20"/>
        </w:rPr>
        <w:t>Referéndum</w:t>
      </w:r>
      <w:r w:rsidRPr="00970423">
        <w:rPr>
          <w:rFonts w:cs="Arial"/>
          <w:sz w:val="20"/>
        </w:rPr>
        <w:t xml:space="preserve"> del CD N°</w:t>
      </w:r>
      <w:r w:rsidR="00857D80" w:rsidRPr="00970423">
        <w:rPr>
          <w:rFonts w:cs="Arial"/>
          <w:sz w:val="20"/>
        </w:rPr>
        <w:t xml:space="preserve"> </w:t>
      </w:r>
      <w:r w:rsidRPr="00970423">
        <w:rPr>
          <w:rFonts w:cs="Arial"/>
          <w:sz w:val="20"/>
        </w:rPr>
        <w:t xml:space="preserve">920 /2021 Designa al  Dr. </w:t>
      </w:r>
      <w:r w:rsidR="00857D80" w:rsidRPr="00970423">
        <w:rPr>
          <w:rFonts w:cs="Arial"/>
          <w:sz w:val="20"/>
        </w:rPr>
        <w:t>Hernán</w:t>
      </w:r>
      <w:r w:rsidRPr="00970423">
        <w:rPr>
          <w:rFonts w:cs="Arial"/>
          <w:sz w:val="20"/>
        </w:rPr>
        <w:t xml:space="preserve">  Campos</w:t>
      </w:r>
      <w:r>
        <w:rPr>
          <w:rFonts w:cs="Arial"/>
          <w:sz w:val="20"/>
        </w:rPr>
        <w:t xml:space="preserve">  como Coordinador  titular  de la Carrera de  Licenciatura  en  Sociología   a partir  del 15  de diciembre  de 2021.</w:t>
      </w:r>
    </w:p>
    <w:p w:rsidR="00E33FDD" w:rsidRDefault="00E33FDD" w:rsidP="009E7D56">
      <w:pPr>
        <w:pStyle w:val="Prrafodelista"/>
        <w:ind w:left="1353"/>
        <w:jc w:val="both"/>
        <w:rPr>
          <w:rFonts w:cs="Arial"/>
          <w:sz w:val="20"/>
        </w:rPr>
      </w:pPr>
    </w:p>
    <w:p w:rsidR="00634ADD" w:rsidRDefault="00634ADD" w:rsidP="00376E1D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rFonts w:cs="Arial"/>
          <w:sz w:val="20"/>
        </w:rPr>
        <w:t xml:space="preserve">Resolución </w:t>
      </w:r>
      <w:proofErr w:type="spellStart"/>
      <w:r w:rsidRPr="00970423">
        <w:rPr>
          <w:rFonts w:cs="Arial"/>
          <w:sz w:val="20"/>
        </w:rPr>
        <w:t>FHCSyS</w:t>
      </w:r>
      <w:proofErr w:type="spellEnd"/>
      <w:r w:rsidRPr="00970423">
        <w:rPr>
          <w:rFonts w:cs="Arial"/>
          <w:sz w:val="20"/>
        </w:rPr>
        <w:t xml:space="preserve"> Ad </w:t>
      </w:r>
      <w:r w:rsidR="00857D80" w:rsidRPr="00970423">
        <w:rPr>
          <w:rFonts w:cs="Arial"/>
          <w:sz w:val="20"/>
        </w:rPr>
        <w:t>Referéndum</w:t>
      </w:r>
      <w:r w:rsidRPr="00970423">
        <w:rPr>
          <w:rFonts w:cs="Arial"/>
          <w:sz w:val="20"/>
        </w:rPr>
        <w:t xml:space="preserve"> del CD N°</w:t>
      </w:r>
      <w:r w:rsidR="00857D80" w:rsidRPr="00970423">
        <w:rPr>
          <w:rFonts w:cs="Arial"/>
          <w:sz w:val="20"/>
        </w:rPr>
        <w:t xml:space="preserve"> </w:t>
      </w:r>
      <w:r w:rsidR="00E33FDD" w:rsidRPr="00970423">
        <w:rPr>
          <w:rFonts w:cs="Arial"/>
          <w:sz w:val="20"/>
        </w:rPr>
        <w:t>921</w:t>
      </w:r>
      <w:r w:rsidRPr="00970423">
        <w:rPr>
          <w:rFonts w:cs="Arial"/>
          <w:sz w:val="20"/>
        </w:rPr>
        <w:t xml:space="preserve"> /202</w:t>
      </w:r>
      <w:r w:rsidR="00E33FDD" w:rsidRPr="00970423">
        <w:rPr>
          <w:rFonts w:cs="Arial"/>
          <w:sz w:val="20"/>
        </w:rPr>
        <w:t>1</w:t>
      </w:r>
      <w:r w:rsidRPr="00970423">
        <w:rPr>
          <w:rFonts w:cs="Arial"/>
          <w:sz w:val="20"/>
        </w:rPr>
        <w:t xml:space="preserve"> Designa a la  Lic. Valeria Alejandra Pinto como Coordinadora </w:t>
      </w:r>
      <w:r w:rsidR="00E33FDD" w:rsidRPr="00970423">
        <w:rPr>
          <w:rFonts w:cs="Arial"/>
          <w:sz w:val="20"/>
        </w:rPr>
        <w:t xml:space="preserve"> titular y  a la Lic.  Teresa </w:t>
      </w:r>
      <w:r w:rsidR="00857D80" w:rsidRPr="00970423">
        <w:rPr>
          <w:rFonts w:cs="Arial"/>
          <w:sz w:val="20"/>
        </w:rPr>
        <w:t>Rodríguez</w:t>
      </w:r>
      <w:r w:rsidR="00E33FDD" w:rsidRPr="00B87CCD">
        <w:rPr>
          <w:rFonts w:cs="Arial"/>
          <w:b/>
          <w:sz w:val="20"/>
        </w:rPr>
        <w:t xml:space="preserve">, </w:t>
      </w:r>
      <w:r w:rsidR="00E33FDD" w:rsidRPr="00970423">
        <w:rPr>
          <w:rFonts w:cs="Arial"/>
          <w:sz w:val="20"/>
        </w:rPr>
        <w:t>como Coordinadora Alterna</w:t>
      </w:r>
      <w:r w:rsidR="00E33FDD">
        <w:rPr>
          <w:rFonts w:cs="Arial"/>
          <w:sz w:val="20"/>
        </w:rPr>
        <w:t xml:space="preserve">   </w:t>
      </w:r>
      <w:r>
        <w:rPr>
          <w:rFonts w:cs="Arial"/>
          <w:sz w:val="20"/>
        </w:rPr>
        <w:t>de la</w:t>
      </w:r>
      <w:r w:rsidR="00E33FDD">
        <w:rPr>
          <w:rFonts w:cs="Arial"/>
          <w:sz w:val="20"/>
        </w:rPr>
        <w:t xml:space="preserve"> Carrera de </w:t>
      </w:r>
      <w:r>
        <w:rPr>
          <w:rFonts w:cs="Arial"/>
          <w:sz w:val="20"/>
        </w:rPr>
        <w:t xml:space="preserve"> Licenciatura </w:t>
      </w:r>
      <w:r w:rsidR="00E33FDD">
        <w:rPr>
          <w:rFonts w:cs="Arial"/>
          <w:sz w:val="20"/>
        </w:rPr>
        <w:t xml:space="preserve"> en Obstetricia </w:t>
      </w:r>
      <w:r>
        <w:rPr>
          <w:rFonts w:cs="Arial"/>
          <w:sz w:val="20"/>
        </w:rPr>
        <w:t xml:space="preserve"> a partir  del</w:t>
      </w:r>
      <w:r w:rsidR="00E33FDD">
        <w:rPr>
          <w:rFonts w:cs="Arial"/>
          <w:sz w:val="20"/>
        </w:rPr>
        <w:t xml:space="preserve"> 15 </w:t>
      </w:r>
      <w:r>
        <w:rPr>
          <w:rFonts w:cs="Arial"/>
          <w:sz w:val="20"/>
        </w:rPr>
        <w:t xml:space="preserve"> de</w:t>
      </w:r>
      <w:r w:rsidR="00E33FDD">
        <w:rPr>
          <w:rFonts w:cs="Arial"/>
          <w:sz w:val="20"/>
        </w:rPr>
        <w:t xml:space="preserve"> Diciembre </w:t>
      </w:r>
      <w:r>
        <w:rPr>
          <w:rFonts w:cs="Arial"/>
          <w:sz w:val="20"/>
        </w:rPr>
        <w:t xml:space="preserve"> de 2021</w:t>
      </w:r>
      <w:r w:rsidRPr="00F33DEF">
        <w:rPr>
          <w:rFonts w:cs="Arial"/>
          <w:sz w:val="20"/>
        </w:rPr>
        <w:t xml:space="preserve">.  </w:t>
      </w:r>
    </w:p>
    <w:p w:rsidR="00BA24C0" w:rsidRPr="00BA24C0" w:rsidRDefault="00BA24C0" w:rsidP="00BA24C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</w:rPr>
      </w:pPr>
      <w:r w:rsidRPr="00970423">
        <w:rPr>
          <w:rFonts w:cs="Arial"/>
          <w:sz w:val="20"/>
        </w:rPr>
        <w:t xml:space="preserve">Resolución </w:t>
      </w:r>
      <w:proofErr w:type="spellStart"/>
      <w:r w:rsidRPr="00970423">
        <w:rPr>
          <w:rFonts w:cs="Arial"/>
          <w:sz w:val="20"/>
        </w:rPr>
        <w:t>FHCSyS</w:t>
      </w:r>
      <w:proofErr w:type="spellEnd"/>
      <w:r w:rsidRPr="00970423">
        <w:rPr>
          <w:rFonts w:cs="Arial"/>
          <w:sz w:val="20"/>
        </w:rPr>
        <w:t xml:space="preserve"> Ad </w:t>
      </w:r>
      <w:r w:rsidR="00857D80" w:rsidRPr="00970423">
        <w:rPr>
          <w:rFonts w:cs="Arial"/>
          <w:sz w:val="20"/>
        </w:rPr>
        <w:t>Referéndum</w:t>
      </w:r>
      <w:r w:rsidRPr="00970423">
        <w:rPr>
          <w:rFonts w:cs="Arial"/>
          <w:sz w:val="20"/>
        </w:rPr>
        <w:t xml:space="preserve"> del CD N°</w:t>
      </w:r>
      <w:r w:rsidR="00857D80" w:rsidRPr="00970423">
        <w:rPr>
          <w:rFonts w:cs="Arial"/>
          <w:sz w:val="20"/>
        </w:rPr>
        <w:t xml:space="preserve"> </w:t>
      </w:r>
      <w:r w:rsidRPr="00970423">
        <w:rPr>
          <w:rFonts w:cs="Arial"/>
          <w:sz w:val="20"/>
        </w:rPr>
        <w:t>32 /2022 sobre opción de   continuidad  en  la actividad  laboral  docente  de la CP  Mirtha  Isabel Jacobo</w:t>
      </w:r>
      <w:r w:rsidRPr="00BA24C0">
        <w:rPr>
          <w:rFonts w:cs="Arial"/>
          <w:sz w:val="20"/>
        </w:rPr>
        <w:t>, según lo establece  la Ley N° 26.508.</w:t>
      </w:r>
      <w:r w:rsidRPr="00BA24C0">
        <w:rPr>
          <w:rFonts w:cs="Arial"/>
        </w:rPr>
        <w:t xml:space="preserve"> </w:t>
      </w:r>
      <w:r w:rsidRPr="00BA24C0">
        <w:rPr>
          <w:sz w:val="20"/>
        </w:rPr>
        <w:t xml:space="preserve">y RES.CS N° 243/2013, Art.2° </w:t>
      </w:r>
      <w:r w:rsidRPr="00BA24C0">
        <w:rPr>
          <w:rFonts w:cs="Arial"/>
        </w:rPr>
        <w:t xml:space="preserve"> </w:t>
      </w:r>
    </w:p>
    <w:p w:rsidR="00E33FDD" w:rsidRPr="00B87CCD" w:rsidRDefault="00E33FDD" w:rsidP="00BA24C0">
      <w:pPr>
        <w:pStyle w:val="Prrafodelista"/>
        <w:ind w:left="1353"/>
        <w:jc w:val="both"/>
        <w:rPr>
          <w:rFonts w:cs="Arial"/>
          <w:sz w:val="20"/>
        </w:rPr>
      </w:pPr>
    </w:p>
    <w:p w:rsidR="00B87CCD" w:rsidRDefault="00B87CCD" w:rsidP="00376E1D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970423">
        <w:rPr>
          <w:rFonts w:cs="Arial"/>
          <w:sz w:val="20"/>
        </w:rPr>
        <w:lastRenderedPageBreak/>
        <w:t xml:space="preserve">Resolución </w:t>
      </w:r>
      <w:proofErr w:type="spellStart"/>
      <w:r w:rsidRPr="00970423">
        <w:rPr>
          <w:rFonts w:cs="Arial"/>
          <w:sz w:val="20"/>
        </w:rPr>
        <w:t>FHCSyS</w:t>
      </w:r>
      <w:proofErr w:type="spellEnd"/>
      <w:r w:rsidRPr="00970423">
        <w:rPr>
          <w:rFonts w:cs="Arial"/>
          <w:sz w:val="20"/>
        </w:rPr>
        <w:t xml:space="preserve"> Ad </w:t>
      </w:r>
      <w:r w:rsidR="00857D80" w:rsidRPr="00970423">
        <w:rPr>
          <w:rFonts w:cs="Arial"/>
          <w:sz w:val="20"/>
        </w:rPr>
        <w:t>Referéndum</w:t>
      </w:r>
      <w:r w:rsidRPr="00970423">
        <w:rPr>
          <w:rFonts w:cs="Arial"/>
          <w:sz w:val="20"/>
        </w:rPr>
        <w:t xml:space="preserve"> del CD N°</w:t>
      </w:r>
      <w:r w:rsidR="00857D80" w:rsidRPr="00970423">
        <w:rPr>
          <w:rFonts w:cs="Arial"/>
          <w:sz w:val="20"/>
        </w:rPr>
        <w:t xml:space="preserve"> </w:t>
      </w:r>
      <w:r w:rsidRPr="00970423">
        <w:rPr>
          <w:rFonts w:cs="Arial"/>
          <w:sz w:val="20"/>
        </w:rPr>
        <w:t>43 /2022</w:t>
      </w:r>
      <w:r w:rsidRPr="00B87CCD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  Otorga  Licencia sin Goce de Haberes  </w:t>
      </w:r>
      <w:r w:rsidRPr="00970423">
        <w:rPr>
          <w:rFonts w:cs="Arial"/>
          <w:sz w:val="20"/>
        </w:rPr>
        <w:t>al Dr.  José Vicente  VEZZOSI,</w:t>
      </w:r>
      <w:r>
        <w:rPr>
          <w:rFonts w:cs="Arial"/>
          <w:sz w:val="20"/>
        </w:rPr>
        <w:t xml:space="preserve"> en el cargo Regular  de Jefe  de Trabajos </w:t>
      </w:r>
      <w:r w:rsidR="00857D80">
        <w:rPr>
          <w:rFonts w:cs="Arial"/>
          <w:sz w:val="20"/>
        </w:rPr>
        <w:t>Prácticos,</w:t>
      </w:r>
      <w:r w:rsidR="00A92D22">
        <w:rPr>
          <w:rFonts w:cs="Arial"/>
          <w:sz w:val="20"/>
        </w:rPr>
        <w:t xml:space="preserve"> DS a partir del 13 de  diciembre de 2021 y mientras se desempeñe </w:t>
      </w:r>
      <w:r w:rsidR="00857D80">
        <w:rPr>
          <w:rFonts w:cs="Arial"/>
          <w:sz w:val="20"/>
        </w:rPr>
        <w:t xml:space="preserve">como Secretario  de Posgrado de </w:t>
      </w:r>
      <w:r w:rsidR="00A92D22">
        <w:rPr>
          <w:rFonts w:cs="Arial"/>
          <w:sz w:val="20"/>
        </w:rPr>
        <w:t xml:space="preserve">la </w:t>
      </w:r>
      <w:proofErr w:type="spellStart"/>
      <w:r w:rsidR="00A92D22">
        <w:rPr>
          <w:rFonts w:cs="Arial"/>
          <w:sz w:val="20"/>
        </w:rPr>
        <w:t>FHCSyS</w:t>
      </w:r>
      <w:proofErr w:type="spellEnd"/>
      <w:r w:rsidR="00A92D22">
        <w:rPr>
          <w:rFonts w:cs="Arial"/>
          <w:sz w:val="20"/>
        </w:rPr>
        <w:t>.</w:t>
      </w:r>
    </w:p>
    <w:p w:rsidR="00682F16" w:rsidRPr="00682F16" w:rsidRDefault="00682F16" w:rsidP="00682F16">
      <w:pPr>
        <w:pStyle w:val="Prrafodelista"/>
        <w:rPr>
          <w:rFonts w:cs="Arial"/>
          <w:sz w:val="20"/>
        </w:rPr>
      </w:pPr>
    </w:p>
    <w:p w:rsidR="00DE1F32" w:rsidRDefault="009C3859" w:rsidP="006C1406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 w:rsidR="006C1406">
        <w:rPr>
          <w:b/>
          <w:szCs w:val="22"/>
        </w:rPr>
        <w:t>4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="006C1406" w:rsidRPr="00A56A55">
        <w:rPr>
          <w:rFonts w:cs="Arial"/>
          <w:b/>
        </w:rPr>
        <w:t xml:space="preserve">  </w:t>
      </w:r>
      <w:r w:rsidR="006C1406" w:rsidRPr="00970423">
        <w:rPr>
          <w:rFonts w:cs="Arial"/>
        </w:rPr>
        <w:t>CUDAP  TRAMITES N°</w:t>
      </w:r>
      <w:r w:rsidR="00857D80" w:rsidRPr="00970423">
        <w:rPr>
          <w:rFonts w:cs="Arial"/>
        </w:rPr>
        <w:t xml:space="preserve"> </w:t>
      </w:r>
      <w:r w:rsidR="006C1406" w:rsidRPr="00970423">
        <w:rPr>
          <w:rFonts w:cs="Arial"/>
        </w:rPr>
        <w:t>591/21,</w:t>
      </w:r>
      <w:r w:rsidR="00857D80" w:rsidRPr="00970423">
        <w:rPr>
          <w:rFonts w:cs="Arial"/>
        </w:rPr>
        <w:t xml:space="preserve"> </w:t>
      </w:r>
      <w:r w:rsidR="006C1406" w:rsidRPr="00970423">
        <w:rPr>
          <w:rFonts w:cs="Arial"/>
        </w:rPr>
        <w:t>N°</w:t>
      </w:r>
      <w:r w:rsidR="00857D80" w:rsidRPr="00970423">
        <w:rPr>
          <w:rFonts w:cs="Arial"/>
        </w:rPr>
        <w:t xml:space="preserve"> </w:t>
      </w:r>
      <w:r w:rsidR="006C1406" w:rsidRPr="00970423">
        <w:rPr>
          <w:rFonts w:cs="Arial"/>
        </w:rPr>
        <w:t>592/21, N° 571/21</w:t>
      </w:r>
      <w:r w:rsidR="006C1406">
        <w:rPr>
          <w:rFonts w:cs="Arial"/>
          <w:b/>
        </w:rPr>
        <w:t xml:space="preserve"> </w:t>
      </w:r>
      <w:r w:rsidR="006C1406" w:rsidRPr="006C1406">
        <w:rPr>
          <w:rFonts w:cs="Arial"/>
        </w:rPr>
        <w:t>presentados por  las Directora</w:t>
      </w:r>
      <w:r w:rsidR="006C1406" w:rsidRPr="00606069">
        <w:rPr>
          <w:rFonts w:cs="Arial"/>
        </w:rPr>
        <w:t xml:space="preserve"> de los Dptos</w:t>
      </w:r>
      <w:r w:rsidR="00857D80">
        <w:rPr>
          <w:rFonts w:cs="Arial"/>
        </w:rPr>
        <w:t>.</w:t>
      </w:r>
      <w:r w:rsidR="006C1406" w:rsidRPr="00606069">
        <w:rPr>
          <w:rFonts w:cs="Arial"/>
        </w:rPr>
        <w:t xml:space="preserve"> </w:t>
      </w:r>
      <w:proofErr w:type="gramStart"/>
      <w:r w:rsidR="006C1406" w:rsidRPr="00606069">
        <w:rPr>
          <w:rFonts w:cs="Arial"/>
        </w:rPr>
        <w:t>de</w:t>
      </w:r>
      <w:proofErr w:type="gramEnd"/>
      <w:r w:rsidR="006C1406" w:rsidRPr="00606069">
        <w:rPr>
          <w:rFonts w:cs="Arial"/>
        </w:rPr>
        <w:t xml:space="preserve"> Educación y Psicología , d</w:t>
      </w:r>
      <w:r w:rsidR="006C1406">
        <w:rPr>
          <w:rFonts w:cs="Arial"/>
        </w:rPr>
        <w:t xml:space="preserve">e Dpto. de Ciencias de la Salud, y Coordinación de Sociología  en forma conjunta con el </w:t>
      </w:r>
      <w:r w:rsidR="00857D80">
        <w:rPr>
          <w:rFonts w:cs="Arial"/>
        </w:rPr>
        <w:t>Dpto.</w:t>
      </w:r>
      <w:r w:rsidR="006C1406">
        <w:rPr>
          <w:rFonts w:cs="Arial"/>
        </w:rPr>
        <w:t xml:space="preserve"> de Ciencias Sociales , sobre  adaptación de llamado a Concurso Regular  de Auxiliares Docentes  al  Nuevo Reglamento de Concursos  en el Marco de la Res. CD N° 263/21 modalidad operativa. </w:t>
      </w:r>
      <w:r w:rsidR="00857D80">
        <w:rPr>
          <w:rFonts w:cs="Arial"/>
        </w:rPr>
        <w:t>(3</w:t>
      </w:r>
      <w:r w:rsidR="006C1406">
        <w:rPr>
          <w:rFonts w:cs="Arial"/>
        </w:rPr>
        <w:t xml:space="preserve"> archivos).</w:t>
      </w:r>
    </w:p>
    <w:p w:rsidR="00857D80" w:rsidRDefault="00857D80" w:rsidP="006C1406">
      <w:pPr>
        <w:jc w:val="both"/>
        <w:rPr>
          <w:rFonts w:cs="Arial"/>
        </w:rPr>
      </w:pPr>
    </w:p>
    <w:p w:rsidR="006C1406" w:rsidRDefault="006C1406" w:rsidP="006C1406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5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 xml:space="preserve">  </w:t>
      </w:r>
      <w:r w:rsidRPr="00970423">
        <w:rPr>
          <w:rFonts w:cs="Arial"/>
        </w:rPr>
        <w:t>CUDAP TRAMITE N° 600/21</w:t>
      </w:r>
      <w:r>
        <w:rPr>
          <w:rFonts w:cs="Arial"/>
        </w:rPr>
        <w:t xml:space="preserve">, presentado por la Comisión C del Consejo Directivo Saliente  Lic. </w:t>
      </w:r>
      <w:r w:rsidR="00857D80">
        <w:rPr>
          <w:rFonts w:cs="Arial"/>
        </w:rPr>
        <w:t>Chávez</w:t>
      </w:r>
      <w:r>
        <w:rPr>
          <w:rFonts w:cs="Arial"/>
        </w:rPr>
        <w:t xml:space="preserve">, Lic. Quiroga y Dr. </w:t>
      </w:r>
      <w:proofErr w:type="spellStart"/>
      <w:r>
        <w:rPr>
          <w:rFonts w:cs="Arial"/>
        </w:rPr>
        <w:t>Cosci</w:t>
      </w:r>
      <w:proofErr w:type="spellEnd"/>
      <w:r>
        <w:rPr>
          <w:rFonts w:cs="Arial"/>
        </w:rPr>
        <w:t xml:space="preserve"> solicitan   al HCS  la disposición del cese de Actividades Virtuales y el retorno </w:t>
      </w:r>
      <w:r w:rsidR="00857D80">
        <w:rPr>
          <w:rFonts w:cs="Arial"/>
        </w:rPr>
        <w:t xml:space="preserve">a la </w:t>
      </w:r>
      <w:proofErr w:type="spellStart"/>
      <w:r w:rsidR="00857D80">
        <w:rPr>
          <w:rFonts w:cs="Arial"/>
        </w:rPr>
        <w:t>pres</w:t>
      </w:r>
      <w:r>
        <w:rPr>
          <w:rFonts w:cs="Arial"/>
        </w:rPr>
        <w:t>ncialidad</w:t>
      </w:r>
      <w:proofErr w:type="spellEnd"/>
      <w:r>
        <w:rPr>
          <w:rFonts w:cs="Arial"/>
        </w:rPr>
        <w:t xml:space="preserve">   plena para el desarrollo de clases, exámenes , actividades  administrativas y de todo índole  en el ámbito de la </w:t>
      </w:r>
      <w:proofErr w:type="spellStart"/>
      <w:r>
        <w:rPr>
          <w:rFonts w:cs="Arial"/>
        </w:rPr>
        <w:t>FHCSyS</w:t>
      </w:r>
      <w:proofErr w:type="spellEnd"/>
      <w:r>
        <w:rPr>
          <w:rFonts w:cs="Arial"/>
        </w:rPr>
        <w:t xml:space="preserve"> para el año académico 2022.(1 archivo)</w:t>
      </w:r>
    </w:p>
    <w:p w:rsidR="00857D80" w:rsidRDefault="00857D80" w:rsidP="006C1406">
      <w:pPr>
        <w:jc w:val="both"/>
        <w:rPr>
          <w:rFonts w:cs="Arial"/>
        </w:rPr>
      </w:pPr>
    </w:p>
    <w:p w:rsidR="006C1406" w:rsidRDefault="00420B1E" w:rsidP="006C1406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6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 xml:space="preserve">  </w:t>
      </w:r>
      <w:r w:rsidR="006C1406" w:rsidRPr="00970423">
        <w:rPr>
          <w:rFonts w:cs="Arial"/>
        </w:rPr>
        <w:t>CUDAP TRAMITE N° 601/21</w:t>
      </w:r>
      <w:r w:rsidR="006C1406">
        <w:rPr>
          <w:rFonts w:cs="Arial"/>
        </w:rPr>
        <w:t xml:space="preserve">  iniciado por  </w:t>
      </w:r>
      <w:r w:rsidR="00024A3F" w:rsidRPr="00970423">
        <w:rPr>
          <w:rFonts w:cs="Arial"/>
        </w:rPr>
        <w:t>CP</w:t>
      </w:r>
      <w:r w:rsidR="006C1406" w:rsidRPr="00970423">
        <w:rPr>
          <w:rFonts w:cs="Arial"/>
        </w:rPr>
        <w:t xml:space="preserve"> Suarez </w:t>
      </w:r>
      <w:proofErr w:type="spellStart"/>
      <w:r w:rsidR="006C1406" w:rsidRPr="00970423">
        <w:rPr>
          <w:rFonts w:cs="Arial"/>
        </w:rPr>
        <w:t>Cornelli</w:t>
      </w:r>
      <w:proofErr w:type="spellEnd"/>
      <w:r w:rsidR="006C1406" w:rsidRPr="00970423">
        <w:rPr>
          <w:rFonts w:cs="Arial"/>
        </w:rPr>
        <w:t xml:space="preserve"> María del Carmen</w:t>
      </w:r>
      <w:r w:rsidR="006C1406">
        <w:rPr>
          <w:rFonts w:cs="Arial"/>
        </w:rPr>
        <w:t xml:space="preserve">, presenta Cartilla de Trabajos </w:t>
      </w:r>
      <w:r w:rsidR="00024A3F">
        <w:rPr>
          <w:rFonts w:cs="Arial"/>
        </w:rPr>
        <w:t>Prácticos</w:t>
      </w:r>
      <w:r w:rsidR="006C1406">
        <w:rPr>
          <w:rFonts w:cs="Arial"/>
        </w:rPr>
        <w:t xml:space="preserve">  sobre Derecho del Trabajo y de la Seguri</w:t>
      </w:r>
      <w:r>
        <w:rPr>
          <w:rFonts w:cs="Arial"/>
        </w:rPr>
        <w:t>dad Social, para consideración o</w:t>
      </w:r>
      <w:r w:rsidR="006C1406">
        <w:rPr>
          <w:rFonts w:cs="Arial"/>
        </w:rPr>
        <w:t xml:space="preserve"> aprobación del Honorable Cuerpo</w:t>
      </w:r>
      <w:r w:rsidR="00024A3F">
        <w:rPr>
          <w:rFonts w:cs="Arial"/>
        </w:rPr>
        <w:t xml:space="preserve">. </w:t>
      </w:r>
      <w:r w:rsidR="00A92D22" w:rsidRPr="00024A3F">
        <w:rPr>
          <w:rFonts w:cs="Arial"/>
        </w:rPr>
        <w:t>(</w:t>
      </w:r>
      <w:r w:rsidR="00024A3F">
        <w:rPr>
          <w:rFonts w:cs="Arial"/>
        </w:rPr>
        <w:t>19</w:t>
      </w:r>
      <w:r w:rsidR="00A92D22" w:rsidRPr="00024A3F">
        <w:rPr>
          <w:rFonts w:cs="Arial"/>
        </w:rPr>
        <w:t xml:space="preserve"> </w:t>
      </w:r>
      <w:r w:rsidRPr="00024A3F">
        <w:rPr>
          <w:rFonts w:cs="Arial"/>
        </w:rPr>
        <w:t>archivo</w:t>
      </w:r>
      <w:r w:rsidR="00A92D22" w:rsidRPr="00024A3F">
        <w:rPr>
          <w:rFonts w:cs="Arial"/>
        </w:rPr>
        <w:t>s</w:t>
      </w:r>
      <w:r w:rsidRPr="00024A3F">
        <w:rPr>
          <w:rFonts w:cs="Arial"/>
        </w:rPr>
        <w:t>).</w:t>
      </w:r>
    </w:p>
    <w:p w:rsidR="00857D80" w:rsidRDefault="00857D80" w:rsidP="006C1406">
      <w:pPr>
        <w:jc w:val="both"/>
        <w:rPr>
          <w:rFonts w:cs="Arial"/>
        </w:rPr>
      </w:pPr>
    </w:p>
    <w:p w:rsidR="00420B1E" w:rsidRDefault="00420B1E" w:rsidP="006C1406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7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Pr="00970423">
        <w:rPr>
          <w:rFonts w:cs="Arial"/>
        </w:rPr>
        <w:t>CUDAP TRAMITE N° 644/21</w:t>
      </w:r>
      <w:r>
        <w:rPr>
          <w:rFonts w:cs="Arial"/>
        </w:rPr>
        <w:t xml:space="preserve"> presentado por la Sra.  Coordinadora de la Carrera de Lic. </w:t>
      </w:r>
      <w:proofErr w:type="gramStart"/>
      <w:r>
        <w:rPr>
          <w:rFonts w:cs="Arial"/>
        </w:rPr>
        <w:t>en</w:t>
      </w:r>
      <w:proofErr w:type="gramEnd"/>
      <w:r>
        <w:rPr>
          <w:rFonts w:cs="Arial"/>
        </w:rPr>
        <w:t xml:space="preserve"> Historia donde solicita autorización para   nuevo dictado  de Seminario III para el 2do año de la Carrera de Lic. </w:t>
      </w:r>
      <w:proofErr w:type="gramStart"/>
      <w:r>
        <w:rPr>
          <w:rFonts w:cs="Arial"/>
        </w:rPr>
        <w:t>en</w:t>
      </w:r>
      <w:proofErr w:type="gramEnd"/>
      <w:r>
        <w:rPr>
          <w:rFonts w:cs="Arial"/>
        </w:rPr>
        <w:t xml:space="preserve"> Historia</w:t>
      </w:r>
      <w:r w:rsidR="00A92D22">
        <w:rPr>
          <w:rFonts w:cs="Arial"/>
        </w:rPr>
        <w:t>, con informe de Secretaria Académica</w:t>
      </w:r>
      <w:r w:rsidR="00946309">
        <w:rPr>
          <w:rFonts w:cs="Arial"/>
        </w:rPr>
        <w:t xml:space="preserve"> y Sec. </w:t>
      </w:r>
      <w:proofErr w:type="gramStart"/>
      <w:r w:rsidR="00946309">
        <w:rPr>
          <w:rFonts w:cs="Arial"/>
        </w:rPr>
        <w:t>de</w:t>
      </w:r>
      <w:proofErr w:type="gramEnd"/>
      <w:r w:rsidR="00946309">
        <w:rPr>
          <w:rFonts w:cs="Arial"/>
        </w:rPr>
        <w:t xml:space="preserve"> </w:t>
      </w:r>
      <w:proofErr w:type="spellStart"/>
      <w:r w:rsidR="00946309">
        <w:rPr>
          <w:rFonts w:cs="Arial"/>
        </w:rPr>
        <w:t>Adm</w:t>
      </w:r>
      <w:proofErr w:type="spellEnd"/>
      <w:r w:rsidR="00946309">
        <w:rPr>
          <w:rFonts w:cs="Arial"/>
        </w:rPr>
        <w:t>.</w:t>
      </w:r>
      <w:r w:rsidR="00A92D22">
        <w:rPr>
          <w:rFonts w:cs="Arial"/>
        </w:rPr>
        <w:t xml:space="preserve"> </w:t>
      </w:r>
      <w:r>
        <w:rPr>
          <w:rFonts w:cs="Arial"/>
        </w:rPr>
        <w:t xml:space="preserve">  (</w:t>
      </w:r>
      <w:r w:rsidR="00024A3F">
        <w:rPr>
          <w:rFonts w:cs="Arial"/>
        </w:rPr>
        <w:t>1</w:t>
      </w:r>
      <w:r w:rsidR="00A92D22">
        <w:rPr>
          <w:rFonts w:cs="Arial"/>
        </w:rPr>
        <w:t xml:space="preserve"> </w:t>
      </w:r>
      <w:r w:rsidR="00857D80">
        <w:rPr>
          <w:rFonts w:cs="Arial"/>
        </w:rPr>
        <w:t>archivo)</w:t>
      </w:r>
    </w:p>
    <w:p w:rsidR="00857D80" w:rsidRDefault="00857D80" w:rsidP="006C1406">
      <w:pPr>
        <w:jc w:val="both"/>
        <w:rPr>
          <w:rFonts w:cs="Arial"/>
        </w:rPr>
      </w:pPr>
    </w:p>
    <w:p w:rsidR="00420B1E" w:rsidRDefault="00420B1E" w:rsidP="00420B1E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8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Pr="00970423">
        <w:rPr>
          <w:rFonts w:cs="Arial"/>
        </w:rPr>
        <w:t>CUDAP TRAMITE N°</w:t>
      </w:r>
      <w:r w:rsidR="00970423" w:rsidRPr="00970423">
        <w:rPr>
          <w:rFonts w:cs="Arial"/>
        </w:rPr>
        <w:t xml:space="preserve"> </w:t>
      </w:r>
      <w:r w:rsidRPr="00970423">
        <w:rPr>
          <w:rFonts w:cs="Arial"/>
        </w:rPr>
        <w:t>652/21</w:t>
      </w:r>
      <w:r>
        <w:rPr>
          <w:rFonts w:cs="Arial"/>
        </w:rPr>
        <w:t xml:space="preserve"> presentado  por la Sra.  Coordinadora de la Carrera de Lic. </w:t>
      </w:r>
      <w:proofErr w:type="gramStart"/>
      <w:r>
        <w:rPr>
          <w:rFonts w:cs="Arial"/>
        </w:rPr>
        <w:t>en</w:t>
      </w:r>
      <w:proofErr w:type="gramEnd"/>
      <w:r>
        <w:rPr>
          <w:rFonts w:cs="Arial"/>
        </w:rPr>
        <w:t xml:space="preserve"> Trabajo Social Mg  Liliana Pascual  eleva modificación de sistema de correlatividades  del Plan de estudios Vigentes  de la Carrera de LTS</w:t>
      </w:r>
      <w:r w:rsidR="00A92D22">
        <w:rPr>
          <w:rFonts w:cs="Arial"/>
        </w:rPr>
        <w:t>, con Informe  de  Secretaria Académica</w:t>
      </w:r>
      <w:r>
        <w:rPr>
          <w:rFonts w:cs="Arial"/>
        </w:rPr>
        <w:t xml:space="preserve">. </w:t>
      </w:r>
      <w:r w:rsidR="00857D80">
        <w:rPr>
          <w:rFonts w:cs="Arial"/>
        </w:rPr>
        <w:t>(3</w:t>
      </w:r>
      <w:r>
        <w:rPr>
          <w:rFonts w:cs="Arial"/>
        </w:rPr>
        <w:t xml:space="preserve"> archivos).</w:t>
      </w:r>
    </w:p>
    <w:p w:rsidR="00420B1E" w:rsidRDefault="00420B1E" w:rsidP="00420B1E">
      <w:pPr>
        <w:jc w:val="both"/>
        <w:rPr>
          <w:rFonts w:cs="Arial"/>
        </w:rPr>
      </w:pPr>
    </w:p>
    <w:p w:rsidR="00420B1E" w:rsidRDefault="00420B1E" w:rsidP="006C1406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9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Pr="00970423">
        <w:rPr>
          <w:rFonts w:cs="Arial"/>
        </w:rPr>
        <w:t>CUDAP TRAMITE N° 658/21</w:t>
      </w:r>
      <w:r>
        <w:rPr>
          <w:rFonts w:cs="Arial"/>
        </w:rPr>
        <w:t xml:space="preserve">  presentado por el Colegio de </w:t>
      </w:r>
      <w:r w:rsidR="00857D80">
        <w:rPr>
          <w:rFonts w:cs="Arial"/>
        </w:rPr>
        <w:t>Sociólogos</w:t>
      </w:r>
      <w:r>
        <w:rPr>
          <w:rFonts w:cs="Arial"/>
        </w:rPr>
        <w:t xml:space="preserve">  mediante Carta Documento  solicitan al Consejo Directivo Ampliar el perfil de </w:t>
      </w:r>
      <w:r w:rsidR="00A42E03">
        <w:rPr>
          <w:rFonts w:cs="Arial"/>
        </w:rPr>
        <w:t>futuras</w:t>
      </w:r>
      <w:r>
        <w:rPr>
          <w:rFonts w:cs="Arial"/>
        </w:rPr>
        <w:t xml:space="preserve"> Convocatoria</w:t>
      </w:r>
      <w:r w:rsidR="00A42E03">
        <w:rPr>
          <w:rFonts w:cs="Arial"/>
        </w:rPr>
        <w:t>s</w:t>
      </w:r>
      <w:r>
        <w:rPr>
          <w:rFonts w:cs="Arial"/>
        </w:rPr>
        <w:t xml:space="preserve"> a contrato</w:t>
      </w:r>
      <w:r w:rsidR="00A42E03">
        <w:rPr>
          <w:rFonts w:cs="Arial"/>
        </w:rPr>
        <w:t xml:space="preserve"> </w:t>
      </w:r>
      <w:r>
        <w:rPr>
          <w:rFonts w:cs="Arial"/>
        </w:rPr>
        <w:t xml:space="preserve">  para Introducción a la </w:t>
      </w:r>
      <w:r w:rsidR="0032763F">
        <w:rPr>
          <w:rFonts w:cs="Arial"/>
        </w:rPr>
        <w:t>Sociología</w:t>
      </w:r>
      <w:r w:rsidR="00024A3F">
        <w:rPr>
          <w:rFonts w:cs="Arial"/>
        </w:rPr>
        <w:t>. (</w:t>
      </w:r>
      <w:r w:rsidR="00986FE7">
        <w:rPr>
          <w:rFonts w:cs="Arial"/>
        </w:rPr>
        <w:t>1</w:t>
      </w:r>
      <w:r w:rsidR="00024A3F">
        <w:rPr>
          <w:rFonts w:cs="Arial"/>
        </w:rPr>
        <w:t xml:space="preserve"> </w:t>
      </w:r>
      <w:r>
        <w:rPr>
          <w:rFonts w:cs="Arial"/>
        </w:rPr>
        <w:t>archivo</w:t>
      </w:r>
      <w:r w:rsidR="00024A3F">
        <w:rPr>
          <w:rFonts w:cs="Arial"/>
        </w:rPr>
        <w:t>s</w:t>
      </w:r>
      <w:r>
        <w:rPr>
          <w:rFonts w:cs="Arial"/>
        </w:rPr>
        <w:t>)</w:t>
      </w:r>
      <w:r w:rsidR="00435BC5">
        <w:rPr>
          <w:rFonts w:cs="Arial"/>
        </w:rPr>
        <w:t>.</w:t>
      </w:r>
    </w:p>
    <w:p w:rsidR="00F32893" w:rsidRDefault="00F32893" w:rsidP="006C1406">
      <w:pPr>
        <w:jc w:val="both"/>
        <w:rPr>
          <w:rFonts w:cs="Arial"/>
        </w:rPr>
      </w:pPr>
    </w:p>
    <w:p w:rsidR="00435BC5" w:rsidRDefault="00420B1E" w:rsidP="00435BC5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10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="00435BC5" w:rsidRPr="00970423">
        <w:rPr>
          <w:rFonts w:cs="Arial"/>
        </w:rPr>
        <w:t>CUDAP TRAMITE N° 666/21</w:t>
      </w:r>
      <w:r w:rsidR="00435BC5" w:rsidRPr="00A56A55">
        <w:rPr>
          <w:rFonts w:cs="Arial"/>
          <w:b/>
        </w:rPr>
        <w:t xml:space="preserve"> </w:t>
      </w:r>
      <w:r w:rsidR="00435BC5" w:rsidRPr="00A56A55">
        <w:rPr>
          <w:rFonts w:cs="Arial"/>
        </w:rPr>
        <w:t>pres</w:t>
      </w:r>
      <w:r w:rsidR="00435BC5">
        <w:rPr>
          <w:rFonts w:cs="Arial"/>
        </w:rPr>
        <w:t xml:space="preserve">entado  el CPN Pedro </w:t>
      </w:r>
      <w:r w:rsidR="00857D80">
        <w:rPr>
          <w:rFonts w:cs="Arial"/>
        </w:rPr>
        <w:t>Díaz</w:t>
      </w:r>
      <w:r w:rsidR="00435BC5">
        <w:rPr>
          <w:rFonts w:cs="Arial"/>
        </w:rPr>
        <w:t xml:space="preserve"> </w:t>
      </w:r>
      <w:proofErr w:type="spellStart"/>
      <w:r w:rsidR="00435BC5">
        <w:rPr>
          <w:rFonts w:cs="Arial"/>
        </w:rPr>
        <w:t>Yocca</w:t>
      </w:r>
      <w:proofErr w:type="spellEnd"/>
      <w:r w:rsidR="00435BC5">
        <w:rPr>
          <w:rFonts w:cs="Arial"/>
        </w:rPr>
        <w:t xml:space="preserve"> solicita  llamar a concurso para el cargo de Profesor Adjunto de Impuestos II </w:t>
      </w:r>
      <w:r w:rsidR="00946309">
        <w:rPr>
          <w:rFonts w:cs="Arial"/>
        </w:rPr>
        <w:t>con</w:t>
      </w:r>
      <w:r w:rsidR="00435BC5">
        <w:rPr>
          <w:rFonts w:cs="Arial"/>
        </w:rPr>
        <w:t xml:space="preserve"> informe de Dpto. de Administración y </w:t>
      </w:r>
      <w:r w:rsidR="007D5B0A">
        <w:rPr>
          <w:rFonts w:cs="Arial"/>
        </w:rPr>
        <w:t>Economía</w:t>
      </w:r>
      <w:r w:rsidR="00435BC5">
        <w:rPr>
          <w:rFonts w:cs="Arial"/>
        </w:rPr>
        <w:t xml:space="preserve">, </w:t>
      </w:r>
      <w:r w:rsidR="00946309">
        <w:rPr>
          <w:rFonts w:cs="Arial"/>
        </w:rPr>
        <w:t>y</w:t>
      </w:r>
      <w:r w:rsidR="00435BC5">
        <w:rPr>
          <w:rFonts w:cs="Arial"/>
        </w:rPr>
        <w:t xml:space="preserve"> de C</w:t>
      </w:r>
      <w:r w:rsidR="00A92D22">
        <w:rPr>
          <w:rFonts w:cs="Arial"/>
        </w:rPr>
        <w:t>oordinación de Carrera de CP</w:t>
      </w:r>
      <w:r w:rsidR="00970423">
        <w:rPr>
          <w:rFonts w:cs="Arial"/>
        </w:rPr>
        <w:t xml:space="preserve"> </w:t>
      </w:r>
      <w:r w:rsidR="00024A3F">
        <w:rPr>
          <w:rFonts w:cs="Arial"/>
        </w:rPr>
        <w:t>(1 archivo)</w:t>
      </w:r>
    </w:p>
    <w:p w:rsidR="00857D80" w:rsidRDefault="00857D80" w:rsidP="00435BC5">
      <w:pPr>
        <w:jc w:val="both"/>
        <w:rPr>
          <w:rFonts w:cs="Arial"/>
        </w:rPr>
      </w:pPr>
    </w:p>
    <w:p w:rsidR="00435BC5" w:rsidRDefault="00435BC5" w:rsidP="00435BC5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11</w:t>
      </w:r>
      <w:r w:rsidRPr="001B56F6">
        <w:rPr>
          <w:b/>
          <w:szCs w:val="22"/>
        </w:rPr>
        <w:t>)</w:t>
      </w:r>
      <w:r w:rsidR="00970423">
        <w:rPr>
          <w:rFonts w:cs="Arial"/>
          <w:b/>
        </w:rPr>
        <w:t xml:space="preserve">- </w:t>
      </w:r>
      <w:r w:rsidRPr="00970423">
        <w:rPr>
          <w:rFonts w:cs="Arial"/>
        </w:rPr>
        <w:t>CUDAP TRAMITE N° 632/21</w:t>
      </w:r>
      <w:r w:rsidRPr="00A56A55">
        <w:rPr>
          <w:rFonts w:cs="Arial"/>
          <w:b/>
        </w:rPr>
        <w:t xml:space="preserve">  </w:t>
      </w:r>
      <w:r w:rsidRPr="00A56A55">
        <w:rPr>
          <w:rFonts w:cs="Arial"/>
        </w:rPr>
        <w:t>presentado por la Coordinadora de</w:t>
      </w:r>
      <w:r w:rsidR="00305E37">
        <w:rPr>
          <w:rFonts w:cs="Arial"/>
        </w:rPr>
        <w:t xml:space="preserve"> </w:t>
      </w:r>
      <w:r w:rsidRPr="00A56A55">
        <w:rPr>
          <w:rFonts w:cs="Arial"/>
        </w:rPr>
        <w:t xml:space="preserve">la Carrera de Lic. </w:t>
      </w:r>
      <w:proofErr w:type="gramStart"/>
      <w:r w:rsidRPr="00A56A55">
        <w:rPr>
          <w:rFonts w:cs="Arial"/>
        </w:rPr>
        <w:t>en</w:t>
      </w:r>
      <w:proofErr w:type="gramEnd"/>
      <w:r w:rsidRPr="00A56A55">
        <w:rPr>
          <w:rFonts w:cs="Arial"/>
        </w:rPr>
        <w:t xml:space="preserve"> Obstetricia  eleva  Acta dictamen</w:t>
      </w:r>
      <w:r>
        <w:rPr>
          <w:rFonts w:cs="Arial"/>
        </w:rPr>
        <w:t xml:space="preserve">  de Selección de docente por contrato , cargo </w:t>
      </w:r>
      <w:proofErr w:type="spellStart"/>
      <w:r>
        <w:rPr>
          <w:rFonts w:cs="Arial"/>
        </w:rPr>
        <w:t>Ayd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Primera DS para asignaturas Concurrencia Pre- Profesional y Experiencia Clínica d</w:t>
      </w:r>
      <w:r w:rsidR="00024A3F">
        <w:rPr>
          <w:rFonts w:cs="Arial"/>
        </w:rPr>
        <w:t>e la Carrera de Obstetricia . (1</w:t>
      </w:r>
      <w:r>
        <w:rPr>
          <w:rFonts w:cs="Arial"/>
        </w:rPr>
        <w:t xml:space="preserve"> archivo)</w:t>
      </w:r>
    </w:p>
    <w:p w:rsidR="00857D80" w:rsidRDefault="00857D80" w:rsidP="00435BC5">
      <w:pPr>
        <w:jc w:val="both"/>
        <w:rPr>
          <w:rFonts w:cs="Arial"/>
        </w:rPr>
      </w:pPr>
    </w:p>
    <w:p w:rsidR="00435BC5" w:rsidRDefault="00435BC5" w:rsidP="00435BC5">
      <w:pPr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12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Pr="00970423">
        <w:rPr>
          <w:rFonts w:cs="Arial"/>
        </w:rPr>
        <w:t>CUDAP TRAMITE N°</w:t>
      </w:r>
      <w:r w:rsidR="00857D80" w:rsidRPr="00970423">
        <w:rPr>
          <w:rFonts w:cs="Arial"/>
        </w:rPr>
        <w:t xml:space="preserve"> </w:t>
      </w:r>
      <w:r w:rsidRPr="00970423">
        <w:rPr>
          <w:rFonts w:cs="Arial"/>
        </w:rPr>
        <w:t>672/21</w:t>
      </w:r>
      <w:r>
        <w:rPr>
          <w:rFonts w:cs="Arial"/>
          <w:b/>
        </w:rPr>
        <w:t xml:space="preserve">  </w:t>
      </w:r>
      <w:r>
        <w:rPr>
          <w:rFonts w:cs="Arial"/>
        </w:rPr>
        <w:t xml:space="preserve">presentado por la Lic. </w:t>
      </w:r>
      <w:proofErr w:type="spellStart"/>
      <w:r>
        <w:rPr>
          <w:rFonts w:cs="Arial"/>
        </w:rPr>
        <w:t>Miryam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Heymo</w:t>
      </w:r>
      <w:proofErr w:type="spellEnd"/>
      <w:r>
        <w:rPr>
          <w:rFonts w:cs="Arial"/>
        </w:rPr>
        <w:t xml:space="preserve">  Directora del </w:t>
      </w:r>
      <w:r w:rsidR="00857D80">
        <w:rPr>
          <w:rFonts w:cs="Arial"/>
        </w:rPr>
        <w:t>Dpto.</w:t>
      </w:r>
      <w:r>
        <w:rPr>
          <w:rFonts w:cs="Arial"/>
        </w:rPr>
        <w:t xml:space="preserve"> de Lenguas y Comunicación, y la Dra. Silvina </w:t>
      </w:r>
      <w:proofErr w:type="spellStart"/>
      <w:r>
        <w:rPr>
          <w:rFonts w:cs="Arial"/>
        </w:rPr>
        <w:t>Corbetta</w:t>
      </w:r>
      <w:proofErr w:type="spellEnd"/>
      <w:r>
        <w:rPr>
          <w:rFonts w:cs="Arial"/>
        </w:rPr>
        <w:t xml:space="preserve">  Coordinadora  Alterna  de la </w:t>
      </w:r>
      <w:proofErr w:type="spellStart"/>
      <w:r>
        <w:rPr>
          <w:rFonts w:cs="Arial"/>
        </w:rPr>
        <w:t>Tec</w:t>
      </w:r>
      <w:proofErr w:type="spellEnd"/>
      <w:r>
        <w:rPr>
          <w:rFonts w:cs="Arial"/>
        </w:rPr>
        <w:t xml:space="preserve">. Superior  en EIB con mención en Lengua Quichua  sobre </w:t>
      </w:r>
      <w:r w:rsidRPr="00970423">
        <w:rPr>
          <w:rFonts w:cs="Arial"/>
        </w:rPr>
        <w:t xml:space="preserve">solicitud  de llamado a concurso Modalidad Interno, forma mixta de implementación </w:t>
      </w:r>
      <w:r w:rsidR="0032763F" w:rsidRPr="00970423">
        <w:rPr>
          <w:rFonts w:cs="Arial"/>
        </w:rPr>
        <w:t>operativa,</w:t>
      </w:r>
      <w:r w:rsidRPr="00970423">
        <w:rPr>
          <w:rFonts w:cs="Arial"/>
        </w:rPr>
        <w:t xml:space="preserve"> para un Cargo de  Profesor Adjunto </w:t>
      </w:r>
      <w:r w:rsidR="0032763F" w:rsidRPr="00970423">
        <w:rPr>
          <w:rFonts w:cs="Arial"/>
        </w:rPr>
        <w:t xml:space="preserve">Regular, </w:t>
      </w:r>
      <w:r w:rsidRPr="00970423">
        <w:rPr>
          <w:rFonts w:cs="Arial"/>
        </w:rPr>
        <w:t>DS</w:t>
      </w:r>
      <w:r>
        <w:rPr>
          <w:rFonts w:cs="Arial"/>
        </w:rPr>
        <w:t xml:space="preserve"> , para  el espacio curricular Lingüística  Quichua I, con afectación a  Lingüística Quichua II , III y </w:t>
      </w:r>
      <w:proofErr w:type="spellStart"/>
      <w:r>
        <w:rPr>
          <w:rFonts w:cs="Arial"/>
        </w:rPr>
        <w:t>Iv</w:t>
      </w:r>
      <w:proofErr w:type="spellEnd"/>
      <w:r>
        <w:rPr>
          <w:rFonts w:cs="Arial"/>
        </w:rPr>
        <w:t xml:space="preserve"> de la carr</w:t>
      </w:r>
      <w:r w:rsidR="00A42E03">
        <w:rPr>
          <w:rFonts w:cs="Arial"/>
        </w:rPr>
        <w:t xml:space="preserve">era de Tecnicatura </w:t>
      </w:r>
      <w:proofErr w:type="spellStart"/>
      <w:r w:rsidR="00A42E03">
        <w:rPr>
          <w:rFonts w:cs="Arial"/>
        </w:rPr>
        <w:t>Sup</w:t>
      </w:r>
      <w:proofErr w:type="spellEnd"/>
      <w:r w:rsidR="00A42E03">
        <w:rPr>
          <w:rFonts w:cs="Arial"/>
        </w:rPr>
        <w:t>.  En EIB</w:t>
      </w:r>
      <w:r>
        <w:rPr>
          <w:rFonts w:cs="Arial"/>
        </w:rPr>
        <w:t xml:space="preserve">, CV de </w:t>
      </w:r>
      <w:r w:rsidR="00024A3F">
        <w:rPr>
          <w:rFonts w:cs="Arial"/>
        </w:rPr>
        <w:t>Tribunal titular y suplente</w:t>
      </w:r>
      <w:r w:rsidR="00A42E03">
        <w:rPr>
          <w:rFonts w:cs="Arial"/>
        </w:rPr>
        <w:t>, con informe de Vicedecana</w:t>
      </w:r>
      <w:r w:rsidR="00024A3F">
        <w:rPr>
          <w:rFonts w:cs="Arial"/>
        </w:rPr>
        <w:t xml:space="preserve">. </w:t>
      </w:r>
      <w:r w:rsidR="00857D80">
        <w:rPr>
          <w:rFonts w:cs="Arial"/>
        </w:rPr>
        <w:t>(7</w:t>
      </w:r>
      <w:r>
        <w:rPr>
          <w:rFonts w:cs="Arial"/>
        </w:rPr>
        <w:t xml:space="preserve"> archivo</w:t>
      </w:r>
      <w:r w:rsidR="00024A3F">
        <w:rPr>
          <w:rFonts w:cs="Arial"/>
        </w:rPr>
        <w:t>s</w:t>
      </w:r>
      <w:r>
        <w:rPr>
          <w:rFonts w:cs="Arial"/>
        </w:rPr>
        <w:t>)</w:t>
      </w:r>
    </w:p>
    <w:p w:rsidR="00857D80" w:rsidRDefault="00857D80" w:rsidP="00435BC5">
      <w:pPr>
        <w:jc w:val="both"/>
        <w:rPr>
          <w:rFonts w:cs="Arial"/>
        </w:rPr>
      </w:pPr>
    </w:p>
    <w:p w:rsidR="00DE1F32" w:rsidRDefault="007D5B0A" w:rsidP="009B3C71">
      <w:pPr>
        <w:autoSpaceDE w:val="0"/>
        <w:autoSpaceDN w:val="0"/>
        <w:adjustRightInd w:val="0"/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13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Pr="00970423">
        <w:rPr>
          <w:rFonts w:cs="Arial"/>
        </w:rPr>
        <w:t>CUDAP TRAMITE N°</w:t>
      </w:r>
      <w:r w:rsidR="00857D80" w:rsidRPr="00970423">
        <w:rPr>
          <w:rFonts w:cs="Arial"/>
        </w:rPr>
        <w:t xml:space="preserve"> </w:t>
      </w:r>
      <w:r w:rsidRPr="00970423">
        <w:rPr>
          <w:rFonts w:cs="Arial"/>
        </w:rPr>
        <w:t>680/21</w:t>
      </w:r>
      <w:r>
        <w:rPr>
          <w:rFonts w:cs="Arial"/>
          <w:b/>
        </w:rPr>
        <w:t xml:space="preserve">  </w:t>
      </w:r>
      <w:r>
        <w:rPr>
          <w:rFonts w:cs="Arial"/>
        </w:rPr>
        <w:t xml:space="preserve">presentado el Director del </w:t>
      </w:r>
      <w:proofErr w:type="spellStart"/>
      <w:r>
        <w:rPr>
          <w:rFonts w:cs="Arial"/>
        </w:rPr>
        <w:t>Dpto</w:t>
      </w:r>
      <w:proofErr w:type="spellEnd"/>
      <w:r>
        <w:rPr>
          <w:rFonts w:cs="Arial"/>
        </w:rPr>
        <w:t xml:space="preserve"> de Cs y Sociales Mg. </w:t>
      </w:r>
      <w:r w:rsidR="0027797B">
        <w:rPr>
          <w:rFonts w:cs="Arial"/>
        </w:rPr>
        <w:t xml:space="preserve">Rubén de Dios y el Sr. Coordinador de la Carrera de Lic. en Sociología Dr. </w:t>
      </w:r>
      <w:r w:rsidR="0032763F">
        <w:rPr>
          <w:rFonts w:cs="Arial"/>
        </w:rPr>
        <w:lastRenderedPageBreak/>
        <w:t>Hernán</w:t>
      </w:r>
      <w:r w:rsidR="0027797B">
        <w:rPr>
          <w:rFonts w:cs="Arial"/>
        </w:rPr>
        <w:t xml:space="preserve"> Campos solicitan  llamado a contrato a termino para un cargo de Profesor Adjunto dedicación SE  para cubrir espacios curriculares  del primer año de  la carrera  debido a la  licencia  de la Prof. Mg. Romina Andrea Cordero, se adjunta propuesta de perfil  e integración</w:t>
      </w:r>
      <w:r w:rsidR="00946309">
        <w:rPr>
          <w:rFonts w:cs="Arial"/>
        </w:rPr>
        <w:t xml:space="preserve">  de comisión de selección</w:t>
      </w:r>
      <w:r w:rsidR="00857D80">
        <w:rPr>
          <w:rFonts w:cs="Arial"/>
        </w:rPr>
        <w:t>, con informe</w:t>
      </w:r>
      <w:r w:rsidR="00946309">
        <w:rPr>
          <w:rFonts w:cs="Arial"/>
        </w:rPr>
        <w:t xml:space="preserve">. </w:t>
      </w:r>
      <w:r w:rsidR="00857D80">
        <w:rPr>
          <w:rFonts w:cs="Arial"/>
        </w:rPr>
        <w:t>(2</w:t>
      </w:r>
      <w:r w:rsidR="0027797B">
        <w:rPr>
          <w:rFonts w:cs="Arial"/>
        </w:rPr>
        <w:t xml:space="preserve"> archivo)</w:t>
      </w:r>
      <w:r w:rsidR="00B8768A">
        <w:rPr>
          <w:rFonts w:cs="Arial"/>
        </w:rPr>
        <w:t xml:space="preserve"> </w:t>
      </w:r>
    </w:p>
    <w:p w:rsidR="00857D80" w:rsidRDefault="00857D80" w:rsidP="009B3C7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8D6F64" w:rsidRDefault="00BA4E8C" w:rsidP="009B3C71">
      <w:pPr>
        <w:autoSpaceDE w:val="0"/>
        <w:autoSpaceDN w:val="0"/>
        <w:adjustRightInd w:val="0"/>
        <w:jc w:val="both"/>
        <w:rPr>
          <w:rFonts w:cs="Arial"/>
          <w:b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14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="00970423">
        <w:rPr>
          <w:rFonts w:cs="Arial"/>
        </w:rPr>
        <w:t>Trá</w:t>
      </w:r>
      <w:r w:rsidR="008D6F64" w:rsidRPr="00970423">
        <w:rPr>
          <w:rFonts w:cs="Arial"/>
        </w:rPr>
        <w:t>mites presentados por  Coordinadora, docentes</w:t>
      </w:r>
      <w:r w:rsidR="008D6F64">
        <w:rPr>
          <w:rFonts w:cs="Arial"/>
          <w:b/>
        </w:rPr>
        <w:t xml:space="preserve">   </w:t>
      </w:r>
      <w:r w:rsidR="008D6F64">
        <w:rPr>
          <w:rFonts w:cs="Arial"/>
        </w:rPr>
        <w:t>de la Carrera de Tecnicatura Superior  Universitaria de EIB con mención en Lengua Quichua y Directora de Dpto. de Lengua y Comunicación  solicitan  el reconocimiento a docentes de la práctica profesional  de la carrera:</w:t>
      </w:r>
    </w:p>
    <w:p w:rsidR="008D6F64" w:rsidRDefault="008D6F64" w:rsidP="009B3C7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7D5B0A" w:rsidRDefault="00BA4E8C" w:rsidP="008D6F64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</w:rPr>
      </w:pPr>
      <w:r w:rsidRPr="00970423">
        <w:rPr>
          <w:rFonts w:cs="Arial"/>
        </w:rPr>
        <w:t>CUDAP TRAMITE N°</w:t>
      </w:r>
      <w:r w:rsidR="00970423">
        <w:rPr>
          <w:rFonts w:cs="Arial"/>
        </w:rPr>
        <w:t xml:space="preserve"> </w:t>
      </w:r>
      <w:r w:rsidRPr="00970423">
        <w:rPr>
          <w:rFonts w:cs="Arial"/>
        </w:rPr>
        <w:t>683/21</w:t>
      </w:r>
      <w:r w:rsidRPr="008D6F64">
        <w:rPr>
          <w:rFonts w:cs="Arial"/>
          <w:b/>
        </w:rPr>
        <w:t xml:space="preserve">  </w:t>
      </w:r>
      <w:r w:rsidRPr="008D6F64">
        <w:rPr>
          <w:rFonts w:cs="Arial"/>
        </w:rPr>
        <w:t>presentado por la Coordinadora de la Carrera de Tecnicatura Superior  Universitaria de EIB con mención en Lengua Quichua  solicita  el reconocimiento a los docentes que acompañaron a los estudiantes de la práctica profesional  de la carrera. (1 archivo).</w:t>
      </w:r>
    </w:p>
    <w:p w:rsidR="00BA4E8C" w:rsidRDefault="00BA4E8C" w:rsidP="009B3C71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</w:rPr>
      </w:pPr>
      <w:r w:rsidRPr="00970423">
        <w:rPr>
          <w:rFonts w:cs="Arial"/>
        </w:rPr>
        <w:t>CUDAP TRAMITE N°</w:t>
      </w:r>
      <w:r w:rsidR="00970423">
        <w:rPr>
          <w:rFonts w:cs="Arial"/>
        </w:rPr>
        <w:t xml:space="preserve"> </w:t>
      </w:r>
      <w:r w:rsidRPr="00970423">
        <w:rPr>
          <w:rFonts w:cs="Arial"/>
        </w:rPr>
        <w:t>684/21</w:t>
      </w:r>
      <w:r w:rsidRPr="008D6F64">
        <w:rPr>
          <w:rFonts w:cs="Arial"/>
          <w:b/>
        </w:rPr>
        <w:t xml:space="preserve">  </w:t>
      </w:r>
      <w:r w:rsidRPr="008D6F64">
        <w:rPr>
          <w:rFonts w:cs="Arial"/>
        </w:rPr>
        <w:t xml:space="preserve">presentado por el  Dr. Carlos </w:t>
      </w:r>
      <w:proofErr w:type="spellStart"/>
      <w:r w:rsidRPr="008D6F64">
        <w:rPr>
          <w:rFonts w:cs="Arial"/>
        </w:rPr>
        <w:t>Bonetti</w:t>
      </w:r>
      <w:proofErr w:type="spellEnd"/>
      <w:r w:rsidRPr="008D6F64">
        <w:rPr>
          <w:rFonts w:cs="Arial"/>
        </w:rPr>
        <w:t xml:space="preserve"> de la Carrera de Tecnicatura Superior  Universitaria de EIB con mención en Lengua Quichua  solicita  el reconocimiento a la doc</w:t>
      </w:r>
      <w:r w:rsidR="00A42E03">
        <w:rPr>
          <w:rFonts w:cs="Arial"/>
        </w:rPr>
        <w:t xml:space="preserve">ente Lic. Silvia Graciela Sosa. </w:t>
      </w:r>
      <w:r w:rsidRPr="008D6F64">
        <w:rPr>
          <w:rFonts w:cs="Arial"/>
        </w:rPr>
        <w:t xml:space="preserve">(1 archivo) </w:t>
      </w:r>
    </w:p>
    <w:p w:rsidR="00A6666A" w:rsidRPr="008D6F64" w:rsidRDefault="00A6666A" w:rsidP="00A6666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</w:rPr>
      </w:pPr>
      <w:r w:rsidRPr="00970423">
        <w:rPr>
          <w:rFonts w:cs="Arial"/>
        </w:rPr>
        <w:t>CUDAP TRAMITE N°</w:t>
      </w:r>
      <w:r w:rsidR="00970423" w:rsidRPr="00970423">
        <w:rPr>
          <w:rFonts w:cs="Arial"/>
        </w:rPr>
        <w:t xml:space="preserve"> </w:t>
      </w:r>
      <w:r w:rsidRPr="00970423">
        <w:rPr>
          <w:rFonts w:cs="Arial"/>
        </w:rPr>
        <w:t>685/21</w:t>
      </w:r>
      <w:r w:rsidRPr="008D6F64">
        <w:rPr>
          <w:rFonts w:cs="Arial"/>
          <w:b/>
        </w:rPr>
        <w:t xml:space="preserve"> </w:t>
      </w:r>
      <w:r w:rsidRPr="008D6F64">
        <w:rPr>
          <w:rFonts w:cs="Arial"/>
        </w:rPr>
        <w:t xml:space="preserve">presentado por la Directora del Dpto. de Lengua y Comunicación  Lic. Myriam  </w:t>
      </w:r>
      <w:proofErr w:type="spellStart"/>
      <w:r w:rsidRPr="008D6F64">
        <w:rPr>
          <w:rFonts w:cs="Arial"/>
        </w:rPr>
        <w:t>Heymo</w:t>
      </w:r>
      <w:proofErr w:type="spellEnd"/>
      <w:r w:rsidRPr="008D6F64">
        <w:rPr>
          <w:rFonts w:cs="Arial"/>
        </w:rPr>
        <w:t xml:space="preserve">  solicita  el reconocimiento a la docente Lic. Silvia Graciela </w:t>
      </w:r>
      <w:r w:rsidR="00B9213D" w:rsidRPr="008D6F64">
        <w:rPr>
          <w:rFonts w:cs="Arial"/>
        </w:rPr>
        <w:t xml:space="preserve">Sosa. </w:t>
      </w:r>
      <w:r w:rsidR="008D6F64">
        <w:rPr>
          <w:rFonts w:cs="Arial"/>
        </w:rPr>
        <w:t>(</w:t>
      </w:r>
      <w:r w:rsidRPr="008D6F64">
        <w:rPr>
          <w:rFonts w:cs="Arial"/>
        </w:rPr>
        <w:t>1 archivo).</w:t>
      </w:r>
    </w:p>
    <w:p w:rsidR="00A6666A" w:rsidRDefault="00A6666A" w:rsidP="009B3C71">
      <w:pPr>
        <w:autoSpaceDE w:val="0"/>
        <w:autoSpaceDN w:val="0"/>
        <w:adjustRightInd w:val="0"/>
        <w:jc w:val="both"/>
        <w:rPr>
          <w:rFonts w:cs="Arial"/>
        </w:rPr>
      </w:pPr>
    </w:p>
    <w:p w:rsidR="00A92D22" w:rsidRDefault="00BA4E8C" w:rsidP="009B3C71">
      <w:pPr>
        <w:autoSpaceDE w:val="0"/>
        <w:autoSpaceDN w:val="0"/>
        <w:adjustRightInd w:val="0"/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8D6F64">
        <w:rPr>
          <w:b/>
          <w:szCs w:val="22"/>
        </w:rPr>
        <w:t>5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</w:t>
      </w:r>
      <w:r w:rsidR="00A92D22" w:rsidRPr="00A56A55">
        <w:rPr>
          <w:rFonts w:cs="Arial"/>
          <w:b/>
        </w:rPr>
        <w:t> </w:t>
      </w:r>
      <w:r w:rsidR="00A92D22" w:rsidRPr="00970423">
        <w:rPr>
          <w:rFonts w:cs="Arial"/>
        </w:rPr>
        <w:t>CUDAP TRAMITE N° 006/22</w:t>
      </w:r>
      <w:r w:rsidR="00A92D22" w:rsidRPr="00A56A55">
        <w:rPr>
          <w:rFonts w:cs="Arial"/>
          <w:b/>
        </w:rPr>
        <w:t xml:space="preserve"> </w:t>
      </w:r>
      <w:r w:rsidR="00A92D22" w:rsidRPr="00A56A55">
        <w:rPr>
          <w:rFonts w:cs="Arial"/>
        </w:rPr>
        <w:t>pres</w:t>
      </w:r>
      <w:r w:rsidR="00A92D22">
        <w:rPr>
          <w:rFonts w:cs="Arial"/>
        </w:rPr>
        <w:t xml:space="preserve">entado  el CPN Pedro </w:t>
      </w:r>
      <w:r w:rsidR="00857D80">
        <w:rPr>
          <w:rFonts w:cs="Arial"/>
        </w:rPr>
        <w:t>Díaz</w:t>
      </w:r>
      <w:r w:rsidR="00A92D22">
        <w:rPr>
          <w:rFonts w:cs="Arial"/>
        </w:rPr>
        <w:t xml:space="preserve"> </w:t>
      </w:r>
      <w:proofErr w:type="spellStart"/>
      <w:r w:rsidR="00A92D22">
        <w:rPr>
          <w:rFonts w:cs="Arial"/>
        </w:rPr>
        <w:t>Yocca</w:t>
      </w:r>
      <w:proofErr w:type="spellEnd"/>
      <w:r w:rsidR="00A92D22">
        <w:rPr>
          <w:rFonts w:cs="Arial"/>
        </w:rPr>
        <w:t xml:space="preserve"> solicita se Declare  de Interés  Académico  la 7° Edición del Libro  Derecho Tributario</w:t>
      </w:r>
      <w:r w:rsidR="00BA24C0">
        <w:rPr>
          <w:rFonts w:cs="Arial"/>
        </w:rPr>
        <w:t xml:space="preserve"> Provincial y Municipal  con informe de Coordinación de Carrera o Comisión Curricular  de la Carrera de CP  </w:t>
      </w:r>
      <w:r w:rsidR="008D6F64">
        <w:rPr>
          <w:rFonts w:cs="Arial"/>
        </w:rPr>
        <w:t>( 1 archivo)</w:t>
      </w:r>
      <w:r w:rsidR="00A92D22">
        <w:rPr>
          <w:rFonts w:cs="Arial"/>
        </w:rPr>
        <w:t xml:space="preserve"> </w:t>
      </w:r>
    </w:p>
    <w:p w:rsidR="00857D80" w:rsidRDefault="00857D80" w:rsidP="009B3C71">
      <w:pPr>
        <w:autoSpaceDE w:val="0"/>
        <w:autoSpaceDN w:val="0"/>
        <w:adjustRightInd w:val="0"/>
        <w:jc w:val="both"/>
        <w:rPr>
          <w:rFonts w:cs="Arial"/>
        </w:rPr>
      </w:pPr>
    </w:p>
    <w:p w:rsidR="00BA24C0" w:rsidRDefault="00BA24C0" w:rsidP="009B3C71">
      <w:pPr>
        <w:autoSpaceDE w:val="0"/>
        <w:autoSpaceDN w:val="0"/>
        <w:adjustRightInd w:val="0"/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8D6F64">
        <w:rPr>
          <w:b/>
          <w:szCs w:val="22"/>
        </w:rPr>
        <w:t>6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rFonts w:cs="Arial"/>
          <w:b/>
        </w:rPr>
        <w:t>  </w:t>
      </w:r>
      <w:r w:rsidRPr="00970423">
        <w:rPr>
          <w:rFonts w:cs="Arial"/>
        </w:rPr>
        <w:t>CUDAP TRAMITE N° 005/22</w:t>
      </w:r>
      <w:r w:rsidRPr="00A56A55">
        <w:rPr>
          <w:rFonts w:cs="Arial"/>
          <w:b/>
        </w:rPr>
        <w:t xml:space="preserve"> </w:t>
      </w:r>
      <w:r w:rsidRPr="00A56A55">
        <w:rPr>
          <w:rFonts w:cs="Arial"/>
        </w:rPr>
        <w:t>pres</w:t>
      </w:r>
      <w:r>
        <w:rPr>
          <w:rFonts w:cs="Arial"/>
        </w:rPr>
        <w:t xml:space="preserve">entado  por el  Lic.  Francisco González </w:t>
      </w:r>
      <w:proofErr w:type="spellStart"/>
      <w:r>
        <w:rPr>
          <w:rFonts w:cs="Arial"/>
        </w:rPr>
        <w:t>Kofler</w:t>
      </w:r>
      <w:proofErr w:type="spellEnd"/>
      <w:r>
        <w:rPr>
          <w:rFonts w:cs="Arial"/>
        </w:rPr>
        <w:t xml:space="preserve">  informa   sobre reincorporación  a las tareas docentes  en su cargo de Ayudante  de 1° Diplomado en la Materia  Metodología  de la Investigación Social. </w:t>
      </w:r>
      <w:r w:rsidR="00857D80">
        <w:rPr>
          <w:rFonts w:cs="Arial"/>
        </w:rPr>
        <w:t>(1</w:t>
      </w:r>
      <w:r>
        <w:rPr>
          <w:rFonts w:cs="Arial"/>
        </w:rPr>
        <w:t xml:space="preserve"> archivo)</w:t>
      </w:r>
    </w:p>
    <w:p w:rsidR="00857D80" w:rsidRDefault="00857D80" w:rsidP="009B3C7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A71D3B" w:rsidRDefault="00BA24C0" w:rsidP="009B3C71">
      <w:pPr>
        <w:autoSpaceDE w:val="0"/>
        <w:autoSpaceDN w:val="0"/>
        <w:adjustRightInd w:val="0"/>
        <w:jc w:val="both"/>
        <w:rPr>
          <w:rFonts w:cs="Arial"/>
        </w:rPr>
      </w:pPr>
      <w:r w:rsidRPr="001B56F6">
        <w:rPr>
          <w:b/>
          <w:szCs w:val="22"/>
        </w:rPr>
        <w:t xml:space="preserve">PUNTO </w:t>
      </w:r>
      <w:r w:rsidR="008D6F64">
        <w:rPr>
          <w:b/>
          <w:szCs w:val="22"/>
        </w:rPr>
        <w:t>17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b/>
        </w:rPr>
        <w:t> </w:t>
      </w:r>
      <w:r w:rsidRPr="00970423">
        <w:t>CUDAP EXPTE N° 057/2022 presentado</w:t>
      </w:r>
      <w:r>
        <w:rPr>
          <w:b/>
        </w:rPr>
        <w:t xml:space="preserve"> </w:t>
      </w:r>
      <w:r>
        <w:t xml:space="preserve"> por el Lic. </w:t>
      </w:r>
      <w:r>
        <w:rPr>
          <w:b/>
        </w:rPr>
        <w:t xml:space="preserve"> </w:t>
      </w:r>
      <w:r w:rsidR="0032763F">
        <w:rPr>
          <w:rFonts w:cs="Arial"/>
        </w:rPr>
        <w:t>Andrés</w:t>
      </w:r>
      <w:r w:rsidR="0095102B">
        <w:rPr>
          <w:rFonts w:cs="Arial"/>
        </w:rPr>
        <w:t xml:space="preserve"> E</w:t>
      </w:r>
      <w:r w:rsidR="0032763F">
        <w:rPr>
          <w:rFonts w:cs="Arial"/>
        </w:rPr>
        <w:t>.</w:t>
      </w:r>
      <w:r w:rsidR="0095102B">
        <w:rPr>
          <w:rFonts w:cs="Arial"/>
        </w:rPr>
        <w:t xml:space="preserve"> </w:t>
      </w:r>
      <w:r w:rsidR="0032763F">
        <w:rPr>
          <w:rFonts w:cs="Arial"/>
        </w:rPr>
        <w:t>Ramírez</w:t>
      </w:r>
      <w:r w:rsidR="0095102B">
        <w:rPr>
          <w:rFonts w:cs="Arial"/>
        </w:rPr>
        <w:t xml:space="preserve"> solicita declaración de Inter</w:t>
      </w:r>
      <w:r w:rsidR="008D6F64">
        <w:rPr>
          <w:rFonts w:cs="Arial"/>
        </w:rPr>
        <w:t>és Académico  para  el libro  “</w:t>
      </w:r>
      <w:proofErr w:type="spellStart"/>
      <w:r w:rsidR="0095102B">
        <w:rPr>
          <w:rFonts w:cs="Arial"/>
        </w:rPr>
        <w:t>Emprendedurismo</w:t>
      </w:r>
      <w:proofErr w:type="spellEnd"/>
      <w:r w:rsidR="0095102B">
        <w:rPr>
          <w:rFonts w:cs="Arial"/>
        </w:rPr>
        <w:t xml:space="preserve"> y Finanzas Personales</w:t>
      </w:r>
      <w:r w:rsidR="008D6F64">
        <w:rPr>
          <w:rFonts w:cs="Arial"/>
        </w:rPr>
        <w:t>. (1 archivo)</w:t>
      </w:r>
      <w:r w:rsidR="0095102B">
        <w:rPr>
          <w:rFonts w:cs="Arial"/>
        </w:rPr>
        <w:t xml:space="preserve">  </w:t>
      </w:r>
    </w:p>
    <w:p w:rsidR="00857D80" w:rsidRDefault="00857D80" w:rsidP="009B3C71">
      <w:pPr>
        <w:autoSpaceDE w:val="0"/>
        <w:autoSpaceDN w:val="0"/>
        <w:adjustRightInd w:val="0"/>
        <w:jc w:val="both"/>
        <w:rPr>
          <w:b/>
        </w:rPr>
      </w:pPr>
    </w:p>
    <w:p w:rsidR="008D6F64" w:rsidRDefault="00E7269E" w:rsidP="009B3C71">
      <w:pPr>
        <w:autoSpaceDE w:val="0"/>
        <w:autoSpaceDN w:val="0"/>
        <w:adjustRightInd w:val="0"/>
        <w:jc w:val="both"/>
      </w:pPr>
      <w:r w:rsidRPr="001B56F6">
        <w:rPr>
          <w:b/>
          <w:szCs w:val="22"/>
        </w:rPr>
        <w:t xml:space="preserve">PUNTO </w:t>
      </w:r>
      <w:r w:rsidR="008D6F64">
        <w:rPr>
          <w:b/>
          <w:szCs w:val="22"/>
        </w:rPr>
        <w:t>18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b/>
        </w:rPr>
        <w:t> </w:t>
      </w:r>
      <w:r w:rsidRPr="00970423">
        <w:t xml:space="preserve">CUDAP </w:t>
      </w:r>
      <w:r w:rsidR="00540C99" w:rsidRPr="00970423">
        <w:t>TRÁMITE</w:t>
      </w:r>
      <w:r w:rsidRPr="00970423">
        <w:t xml:space="preserve">  N° 0</w:t>
      </w:r>
      <w:r w:rsidR="00540C99" w:rsidRPr="00970423">
        <w:t>3</w:t>
      </w:r>
      <w:r w:rsidRPr="00970423">
        <w:t>/2022 presentado</w:t>
      </w:r>
      <w:r>
        <w:rPr>
          <w:b/>
        </w:rPr>
        <w:t xml:space="preserve"> </w:t>
      </w:r>
      <w:r>
        <w:t xml:space="preserve"> por  la Srta. Consejera Directiva Mayra Lombardi , donde solicita  </w:t>
      </w:r>
      <w:r w:rsidR="00540C99">
        <w:t>extensión</w:t>
      </w:r>
      <w:r>
        <w:t xml:space="preserve"> de</w:t>
      </w:r>
      <w:r w:rsidR="00540C99">
        <w:t xml:space="preserve"> plazo de </w:t>
      </w:r>
      <w:r>
        <w:t xml:space="preserve"> preinscripción  al Curso de </w:t>
      </w:r>
      <w:r w:rsidR="00540C99">
        <w:t xml:space="preserve">Ingreso 2022, con informe de  Coordinación del </w:t>
      </w:r>
      <w:r w:rsidR="00682F16">
        <w:t>Programa</w:t>
      </w:r>
      <w:r w:rsidR="00540C99">
        <w:t xml:space="preserve"> de Ingr</w:t>
      </w:r>
      <w:r w:rsidR="00682F16">
        <w:t>e</w:t>
      </w:r>
      <w:r w:rsidR="00540C99">
        <w:t xml:space="preserve">so Universitario 2022 y Secretaria  Académica </w:t>
      </w:r>
      <w:r>
        <w:t>.</w:t>
      </w:r>
      <w:r w:rsidR="008D6F64">
        <w:t xml:space="preserve"> (1 archivo)</w:t>
      </w:r>
    </w:p>
    <w:p w:rsidR="00743EA0" w:rsidRDefault="00743EA0" w:rsidP="009B3C71">
      <w:pPr>
        <w:autoSpaceDE w:val="0"/>
        <w:autoSpaceDN w:val="0"/>
        <w:adjustRightInd w:val="0"/>
        <w:jc w:val="both"/>
      </w:pPr>
    </w:p>
    <w:p w:rsidR="003775E2" w:rsidRDefault="00EC320D" w:rsidP="009B3C71">
      <w:pPr>
        <w:autoSpaceDE w:val="0"/>
        <w:autoSpaceDN w:val="0"/>
        <w:adjustRightInd w:val="0"/>
        <w:jc w:val="both"/>
      </w:pPr>
      <w:r w:rsidRPr="001B56F6">
        <w:rPr>
          <w:b/>
          <w:szCs w:val="22"/>
        </w:rPr>
        <w:t xml:space="preserve">PUNTO </w:t>
      </w:r>
      <w:r w:rsidR="008D6F64">
        <w:rPr>
          <w:b/>
          <w:szCs w:val="22"/>
        </w:rPr>
        <w:t>19</w:t>
      </w:r>
      <w:r w:rsidRPr="001B56F6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A56A55">
        <w:rPr>
          <w:b/>
        </w:rPr>
        <w:t> </w:t>
      </w:r>
      <w:r w:rsidRPr="00970423">
        <w:t>CUDAP TRÁMITE  N° 0</w:t>
      </w:r>
      <w:r w:rsidR="005F493C" w:rsidRPr="00970423">
        <w:t>4</w:t>
      </w:r>
      <w:r w:rsidRPr="00970423">
        <w:t>/2022</w:t>
      </w:r>
      <w:r>
        <w:rPr>
          <w:b/>
        </w:rPr>
        <w:t xml:space="preserve"> </w:t>
      </w:r>
      <w:r w:rsidRPr="005F493C">
        <w:t xml:space="preserve">presentado  el Sr. Coordinador de la Carrera de Lic. </w:t>
      </w:r>
      <w:proofErr w:type="gramStart"/>
      <w:r w:rsidRPr="005F493C">
        <w:t>en</w:t>
      </w:r>
      <w:proofErr w:type="gramEnd"/>
      <w:r w:rsidRPr="005F493C">
        <w:t xml:space="preserve"> </w:t>
      </w:r>
      <w:r w:rsidR="0032763F" w:rsidRPr="005F493C">
        <w:t>Sociología</w:t>
      </w:r>
      <w:r w:rsidR="005F493C">
        <w:t xml:space="preserve"> </w:t>
      </w:r>
      <w:r w:rsidR="005F493C" w:rsidRPr="00970423">
        <w:t xml:space="preserve">Dr. </w:t>
      </w:r>
      <w:r w:rsidR="00857D80" w:rsidRPr="00970423">
        <w:t>Hernán</w:t>
      </w:r>
      <w:r w:rsidR="005F493C" w:rsidRPr="00970423">
        <w:t xml:space="preserve"> Campos</w:t>
      </w:r>
      <w:r w:rsidR="005F493C">
        <w:t xml:space="preserve"> </w:t>
      </w:r>
      <w:r w:rsidRPr="005F493C">
        <w:t xml:space="preserve">  sobre petición del  Dr. Fernando </w:t>
      </w:r>
      <w:proofErr w:type="spellStart"/>
      <w:r w:rsidRPr="005F493C">
        <w:t>Longhi</w:t>
      </w:r>
      <w:proofErr w:type="spellEnd"/>
      <w:r w:rsidRPr="005F493C">
        <w:t xml:space="preserve">  de </w:t>
      </w:r>
      <w:r w:rsidRPr="00970423">
        <w:t>dictado bajo modalidad virtual</w:t>
      </w:r>
      <w:r w:rsidRPr="005F493C">
        <w:t xml:space="preserve"> del  espacio  de Seminario optativo  “ La expresión Territorial de los indicadores Demográficos</w:t>
      </w:r>
      <w:r w:rsidR="005F493C">
        <w:t xml:space="preserve"> en clave regional” con informe de Coordinación de Carrera .</w:t>
      </w:r>
      <w:r>
        <w:t xml:space="preserve"> </w:t>
      </w:r>
      <w:r w:rsidR="008D6F64">
        <w:t xml:space="preserve"> (</w:t>
      </w:r>
      <w:r w:rsidR="005F493C">
        <w:t>1 archivo)</w:t>
      </w:r>
      <w:r w:rsidR="00743EA0">
        <w:t>.</w:t>
      </w:r>
    </w:p>
    <w:p w:rsidR="000E6EE0" w:rsidRDefault="000E6EE0" w:rsidP="003775E2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420B1E" w:rsidRDefault="003775E2" w:rsidP="003775E2">
      <w:pPr>
        <w:autoSpaceDE w:val="0"/>
        <w:autoSpaceDN w:val="0"/>
        <w:adjustRightInd w:val="0"/>
        <w:jc w:val="both"/>
        <w:rPr>
          <w:szCs w:val="22"/>
        </w:rPr>
      </w:pPr>
      <w:r w:rsidRPr="00743EA0">
        <w:rPr>
          <w:b/>
          <w:szCs w:val="22"/>
        </w:rPr>
        <w:t xml:space="preserve">PUNTO </w:t>
      </w:r>
      <w:r w:rsidR="008D6F64" w:rsidRPr="00743EA0">
        <w:rPr>
          <w:b/>
          <w:szCs w:val="22"/>
        </w:rPr>
        <w:t>20</w:t>
      </w:r>
      <w:r w:rsidRPr="00743EA0">
        <w:rPr>
          <w:b/>
          <w:szCs w:val="22"/>
        </w:rPr>
        <w:t>)</w:t>
      </w:r>
      <w:r w:rsidR="00970423">
        <w:rPr>
          <w:b/>
          <w:szCs w:val="22"/>
        </w:rPr>
        <w:t>-</w:t>
      </w:r>
      <w:r w:rsidRPr="00743EA0">
        <w:rPr>
          <w:b/>
          <w:szCs w:val="22"/>
        </w:rPr>
        <w:t> </w:t>
      </w:r>
      <w:r w:rsidRPr="00970423">
        <w:rPr>
          <w:szCs w:val="22"/>
        </w:rPr>
        <w:t>CUDAP TRÁMITE  N°</w:t>
      </w:r>
      <w:r w:rsidR="00857D80" w:rsidRPr="00970423">
        <w:rPr>
          <w:szCs w:val="22"/>
        </w:rPr>
        <w:t xml:space="preserve"> </w:t>
      </w:r>
      <w:r w:rsidR="00502A0B" w:rsidRPr="00970423">
        <w:rPr>
          <w:szCs w:val="22"/>
        </w:rPr>
        <w:t>012/</w:t>
      </w:r>
      <w:r w:rsidRPr="00970423">
        <w:rPr>
          <w:szCs w:val="22"/>
        </w:rPr>
        <w:t>2022</w:t>
      </w:r>
      <w:r w:rsidRPr="00743EA0">
        <w:rPr>
          <w:b/>
          <w:szCs w:val="22"/>
        </w:rPr>
        <w:t xml:space="preserve"> </w:t>
      </w:r>
      <w:r w:rsidRPr="00743EA0">
        <w:rPr>
          <w:szCs w:val="22"/>
        </w:rPr>
        <w:t xml:space="preserve">presentado por la Sra. Directora del </w:t>
      </w:r>
      <w:r w:rsidR="00970423" w:rsidRPr="00743EA0">
        <w:rPr>
          <w:szCs w:val="22"/>
        </w:rPr>
        <w:t>Dpto.</w:t>
      </w:r>
      <w:r w:rsidRPr="00743EA0">
        <w:rPr>
          <w:szCs w:val="22"/>
        </w:rPr>
        <w:t xml:space="preserve"> de Administración y </w:t>
      </w:r>
      <w:r w:rsidR="0032763F" w:rsidRPr="00743EA0">
        <w:rPr>
          <w:szCs w:val="22"/>
        </w:rPr>
        <w:t>Economía</w:t>
      </w:r>
      <w:r w:rsidRPr="00743EA0">
        <w:rPr>
          <w:szCs w:val="22"/>
        </w:rPr>
        <w:t xml:space="preserve">  Lic. Ana Ceballos y la Coordinadora de la Carrera de Contador </w:t>
      </w:r>
      <w:r w:rsidR="00676B92" w:rsidRPr="00743EA0">
        <w:rPr>
          <w:szCs w:val="22"/>
        </w:rPr>
        <w:t>Público</w:t>
      </w:r>
      <w:r w:rsidRPr="00743EA0">
        <w:rPr>
          <w:szCs w:val="22"/>
        </w:rPr>
        <w:t xml:space="preserve">  CP Graciela Figueroa sobre solicitud de aumento de dedicación en el cargo de Prof. </w:t>
      </w:r>
      <w:proofErr w:type="spellStart"/>
      <w:r w:rsidRPr="00743EA0">
        <w:rPr>
          <w:szCs w:val="22"/>
        </w:rPr>
        <w:t>Adj</w:t>
      </w:r>
      <w:proofErr w:type="spellEnd"/>
      <w:r w:rsidRPr="00743EA0">
        <w:rPr>
          <w:szCs w:val="22"/>
        </w:rPr>
        <w:t>. DS a DSE</w:t>
      </w:r>
      <w:r w:rsidRPr="00743EA0">
        <w:rPr>
          <w:b/>
          <w:szCs w:val="22"/>
        </w:rPr>
        <w:t xml:space="preserve"> </w:t>
      </w:r>
      <w:r w:rsidR="00A71D3B" w:rsidRPr="00743EA0">
        <w:rPr>
          <w:b/>
          <w:szCs w:val="22"/>
        </w:rPr>
        <w:t xml:space="preserve"> </w:t>
      </w:r>
      <w:r w:rsidRPr="00743EA0">
        <w:rPr>
          <w:szCs w:val="22"/>
        </w:rPr>
        <w:t xml:space="preserve">para la CP Patricia </w:t>
      </w:r>
      <w:r w:rsidR="00857D80" w:rsidRPr="00743EA0">
        <w:rPr>
          <w:szCs w:val="22"/>
        </w:rPr>
        <w:t>Orellana</w:t>
      </w:r>
      <w:r w:rsidRPr="00743EA0">
        <w:rPr>
          <w:szCs w:val="22"/>
        </w:rPr>
        <w:t xml:space="preserve"> a fin de cubrir la asignatura de </w:t>
      </w:r>
      <w:r w:rsidR="00857D80" w:rsidRPr="00743EA0">
        <w:rPr>
          <w:szCs w:val="22"/>
        </w:rPr>
        <w:t>Ética</w:t>
      </w:r>
      <w:r w:rsidRPr="00743EA0">
        <w:rPr>
          <w:szCs w:val="22"/>
        </w:rPr>
        <w:t xml:space="preserve"> Profesional del Plan de Estudios 2017.</w:t>
      </w:r>
      <w:r w:rsidR="00502A0B" w:rsidRPr="00743EA0">
        <w:rPr>
          <w:szCs w:val="22"/>
        </w:rPr>
        <w:t xml:space="preserve"> </w:t>
      </w:r>
      <w:r w:rsidR="00857D80" w:rsidRPr="00743EA0">
        <w:rPr>
          <w:szCs w:val="22"/>
        </w:rPr>
        <w:t>(1</w:t>
      </w:r>
      <w:r w:rsidR="00502A0B" w:rsidRPr="00743EA0">
        <w:rPr>
          <w:szCs w:val="22"/>
        </w:rPr>
        <w:t xml:space="preserve"> </w:t>
      </w:r>
      <w:r w:rsidR="00946309" w:rsidRPr="00743EA0">
        <w:rPr>
          <w:szCs w:val="22"/>
        </w:rPr>
        <w:t>archivo</w:t>
      </w:r>
      <w:r w:rsidR="00502A0B" w:rsidRPr="00743EA0">
        <w:rPr>
          <w:szCs w:val="22"/>
        </w:rPr>
        <w:t>)</w:t>
      </w:r>
    </w:p>
    <w:p w:rsidR="00857D80" w:rsidRPr="00743EA0" w:rsidRDefault="00857D80" w:rsidP="003775E2">
      <w:pPr>
        <w:autoSpaceDE w:val="0"/>
        <w:autoSpaceDN w:val="0"/>
        <w:adjustRightInd w:val="0"/>
        <w:jc w:val="both"/>
        <w:rPr>
          <w:szCs w:val="22"/>
        </w:rPr>
      </w:pPr>
    </w:p>
    <w:p w:rsidR="003775E2" w:rsidRDefault="003775E2" w:rsidP="00441C26">
      <w:pPr>
        <w:pStyle w:val="Default"/>
        <w:jc w:val="both"/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2</w:t>
      </w:r>
      <w:r w:rsidR="008D6F64">
        <w:rPr>
          <w:b/>
          <w:szCs w:val="22"/>
        </w:rPr>
        <w:t>1</w:t>
      </w:r>
      <w:r w:rsidRPr="001B56F6">
        <w:rPr>
          <w:b/>
          <w:szCs w:val="22"/>
        </w:rPr>
        <w:t>)</w:t>
      </w:r>
      <w:r w:rsidR="008C5544">
        <w:rPr>
          <w:b/>
          <w:szCs w:val="22"/>
        </w:rPr>
        <w:t>-</w:t>
      </w:r>
      <w:r w:rsidRPr="00A56A55">
        <w:rPr>
          <w:b/>
        </w:rPr>
        <w:t> </w:t>
      </w:r>
      <w:r w:rsidR="008C5544">
        <w:t>-</w:t>
      </w:r>
      <w:r>
        <w:rPr>
          <w:b/>
        </w:rPr>
        <w:t xml:space="preserve"> </w:t>
      </w:r>
      <w:r w:rsidRPr="003775E2">
        <w:t xml:space="preserve">presentado </w:t>
      </w:r>
      <w:r>
        <w:t xml:space="preserve">por la Sra. Lic. Mirta Paz donde eleva la renuncia a la Dirección del </w:t>
      </w:r>
      <w:r w:rsidR="00857D80">
        <w:t>Dpto.</w:t>
      </w:r>
      <w:r>
        <w:t xml:space="preserve"> de Cs de la Salud. </w:t>
      </w:r>
      <w:r w:rsidR="00B8768A">
        <w:t xml:space="preserve"> </w:t>
      </w:r>
      <w:r w:rsidR="00F4360F">
        <w:t>(1</w:t>
      </w:r>
      <w:r w:rsidR="00B8768A">
        <w:t xml:space="preserve"> archivo)</w:t>
      </w:r>
    </w:p>
    <w:p w:rsidR="00743EA0" w:rsidRDefault="00743EA0" w:rsidP="00441C26">
      <w:pPr>
        <w:pStyle w:val="Default"/>
        <w:jc w:val="both"/>
      </w:pPr>
    </w:p>
    <w:p w:rsidR="00374733" w:rsidRDefault="00374733" w:rsidP="00374733">
      <w:pPr>
        <w:pStyle w:val="Default"/>
        <w:jc w:val="both"/>
      </w:pPr>
      <w:r w:rsidRPr="001B56F6">
        <w:rPr>
          <w:b/>
          <w:szCs w:val="22"/>
        </w:rPr>
        <w:lastRenderedPageBreak/>
        <w:t xml:space="preserve">PUNTO </w:t>
      </w:r>
      <w:r>
        <w:rPr>
          <w:b/>
          <w:szCs w:val="22"/>
        </w:rPr>
        <w:t>2</w:t>
      </w:r>
      <w:r w:rsidR="00B8768A">
        <w:rPr>
          <w:b/>
          <w:szCs w:val="22"/>
        </w:rPr>
        <w:t>2</w:t>
      </w:r>
      <w:r w:rsidRPr="001B56F6">
        <w:rPr>
          <w:b/>
          <w:szCs w:val="22"/>
        </w:rPr>
        <w:t>)</w:t>
      </w:r>
      <w:r w:rsidR="008C5544">
        <w:rPr>
          <w:b/>
          <w:szCs w:val="22"/>
        </w:rPr>
        <w:t>-</w:t>
      </w:r>
      <w:r w:rsidRPr="00A56A55">
        <w:rPr>
          <w:b/>
        </w:rPr>
        <w:t> </w:t>
      </w:r>
      <w:r w:rsidRPr="008C5544">
        <w:t>CUDAP TRÁMITE  N°</w:t>
      </w:r>
      <w:r w:rsidR="00857D80">
        <w:rPr>
          <w:b/>
        </w:rPr>
        <w:t xml:space="preserve"> </w:t>
      </w:r>
      <w:r w:rsidR="001F085A" w:rsidRPr="001F085A">
        <w:t>028/</w:t>
      </w:r>
      <w:r w:rsidRPr="00B8768A">
        <w:t xml:space="preserve">2022 </w:t>
      </w:r>
      <w:r w:rsidR="00B8768A" w:rsidRPr="00B8768A">
        <w:t xml:space="preserve">  presentado por el Sr. Decano  Lic. Hugo Marcelino Ledesma </w:t>
      </w:r>
      <w:r w:rsidR="001F085A">
        <w:t xml:space="preserve"> y la Sra. Vicedecana</w:t>
      </w:r>
      <w:r w:rsidR="000F4213">
        <w:t xml:space="preserve"> Lic. Sandra Moreira</w:t>
      </w:r>
      <w:r w:rsidR="001F085A">
        <w:t xml:space="preserve">  elevan</w:t>
      </w:r>
      <w:r w:rsidR="00B8768A" w:rsidRPr="00B8768A">
        <w:t xml:space="preserve"> propuesta de designación</w:t>
      </w:r>
      <w:r w:rsidR="00B8768A">
        <w:t xml:space="preserve">  del Mg  Jorge Castillo como </w:t>
      </w:r>
      <w:r w:rsidR="00B8768A" w:rsidRPr="00B8768A">
        <w:t xml:space="preserve">Coordinador de la Carrera de Licenciatura en Gestión Universitaria </w:t>
      </w:r>
      <w:r w:rsidR="00857D80" w:rsidRPr="00B8768A">
        <w:t>(LGU</w:t>
      </w:r>
      <w:r w:rsidR="00B8768A" w:rsidRPr="00B8768A">
        <w:t>)</w:t>
      </w:r>
      <w:r w:rsidR="001F085A">
        <w:t>, se adjunta Res. CD N°303/21 de Renuncia de Lic. Marcela Molina</w:t>
      </w:r>
      <w:r w:rsidR="00B8768A">
        <w:t>.</w:t>
      </w:r>
      <w:r w:rsidR="007319D3">
        <w:t xml:space="preserve"> </w:t>
      </w:r>
      <w:r w:rsidR="001F085A">
        <w:t xml:space="preserve">(2 archivos) </w:t>
      </w:r>
    </w:p>
    <w:p w:rsidR="00857D80" w:rsidRDefault="00857D80" w:rsidP="00374733">
      <w:pPr>
        <w:pStyle w:val="Default"/>
        <w:jc w:val="both"/>
      </w:pPr>
    </w:p>
    <w:p w:rsidR="00B8768A" w:rsidRDefault="00B8768A" w:rsidP="00374733">
      <w:pPr>
        <w:pStyle w:val="Default"/>
        <w:jc w:val="both"/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23</w:t>
      </w:r>
      <w:r w:rsidRPr="001B56F6">
        <w:rPr>
          <w:b/>
          <w:szCs w:val="22"/>
        </w:rPr>
        <w:t>)</w:t>
      </w:r>
      <w:r w:rsidR="008C5544">
        <w:rPr>
          <w:b/>
          <w:szCs w:val="22"/>
        </w:rPr>
        <w:t>-</w:t>
      </w:r>
      <w:r w:rsidRPr="00A56A55">
        <w:rPr>
          <w:b/>
        </w:rPr>
        <w:t> </w:t>
      </w:r>
      <w:r w:rsidRPr="008C5544">
        <w:t>CUDAP TRÁMITE  N° 08/</w:t>
      </w:r>
      <w:r w:rsidRPr="00B8768A">
        <w:t>2022   presentado</w:t>
      </w:r>
      <w:r>
        <w:t xml:space="preserve"> por el Lic. Andrés Ramírez solicita jerarquización al cargo docente  de JTP a Prof. Adjunto</w:t>
      </w:r>
      <w:r w:rsidR="000C6B6B">
        <w:t>,</w:t>
      </w:r>
      <w:r w:rsidR="00743EA0">
        <w:t xml:space="preserve"> </w:t>
      </w:r>
      <w:r w:rsidR="000C6B6B">
        <w:t xml:space="preserve">con </w:t>
      </w:r>
      <w:r w:rsidR="000E6EE0">
        <w:t xml:space="preserve">informe. </w:t>
      </w:r>
      <w:r w:rsidR="00747DAF">
        <w:t>(1</w:t>
      </w:r>
      <w:r>
        <w:t xml:space="preserve"> archivo) </w:t>
      </w:r>
    </w:p>
    <w:p w:rsidR="00857D80" w:rsidRPr="00B8768A" w:rsidRDefault="00857D80" w:rsidP="00374733">
      <w:pPr>
        <w:pStyle w:val="Default"/>
        <w:jc w:val="both"/>
      </w:pPr>
    </w:p>
    <w:p w:rsidR="0032763F" w:rsidRDefault="0032763F" w:rsidP="00441C26">
      <w:pPr>
        <w:pStyle w:val="Default"/>
        <w:jc w:val="both"/>
        <w:rPr>
          <w:color w:val="222222"/>
          <w:szCs w:val="22"/>
          <w:lang w:eastAsia="es-AR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24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8C5544">
        <w:t>CUDAP TRAMITE N° 013/22</w:t>
      </w:r>
      <w:r>
        <w:rPr>
          <w:b/>
        </w:rPr>
        <w:t xml:space="preserve">   </w:t>
      </w:r>
      <w:r w:rsidRPr="00BB3415">
        <w:t xml:space="preserve">presentado por el </w:t>
      </w:r>
      <w:r>
        <w:t xml:space="preserve"> </w:t>
      </w:r>
      <w:r w:rsidRPr="008C5544">
        <w:t>Sr. Secretario de Posgrado</w:t>
      </w:r>
      <w:r w:rsidRPr="008D2E95">
        <w:rPr>
          <w:szCs w:val="22"/>
        </w:rPr>
        <w:t xml:space="preserve"> </w:t>
      </w:r>
      <w:r>
        <w:rPr>
          <w:szCs w:val="22"/>
        </w:rPr>
        <w:t>Dr.</w:t>
      </w:r>
      <w:r w:rsidRPr="0071762A">
        <w:rPr>
          <w:szCs w:val="22"/>
        </w:rPr>
        <w:t xml:space="preserve"> José </w:t>
      </w:r>
      <w:proofErr w:type="spellStart"/>
      <w:r w:rsidRPr="0071762A">
        <w:rPr>
          <w:szCs w:val="22"/>
        </w:rPr>
        <w:t>Vezzosi</w:t>
      </w:r>
      <w:proofErr w:type="spellEnd"/>
      <w:r w:rsidRPr="00BB3415">
        <w:t xml:space="preserve"> </w:t>
      </w:r>
      <w:r w:rsidR="00D37A8C">
        <w:t>solicita aprobación de</w:t>
      </w:r>
      <w:r>
        <w:t xml:space="preserve"> </w:t>
      </w:r>
      <w:r>
        <w:rPr>
          <w:color w:val="222222"/>
          <w:szCs w:val="22"/>
          <w:lang w:eastAsia="es-AR"/>
        </w:rPr>
        <w:t>propuesta de designación de docentes de 2°año  de la 2da cohorte  de la Maestría  de Ciencias Sociales, se adjunta CV de docentes, Disposición del Consejo Académico de la M</w:t>
      </w:r>
      <w:r w:rsidR="00E74E74">
        <w:rPr>
          <w:color w:val="222222"/>
          <w:szCs w:val="22"/>
          <w:lang w:eastAsia="es-AR"/>
        </w:rPr>
        <w:t xml:space="preserve">aestría  y presupuesto 2022, con informe Sec. </w:t>
      </w:r>
      <w:proofErr w:type="gramStart"/>
      <w:r w:rsidR="00E74E74">
        <w:rPr>
          <w:color w:val="222222"/>
          <w:szCs w:val="22"/>
          <w:lang w:eastAsia="es-AR"/>
        </w:rPr>
        <w:t>de</w:t>
      </w:r>
      <w:proofErr w:type="gramEnd"/>
      <w:r w:rsidR="00E74E74">
        <w:rPr>
          <w:color w:val="222222"/>
          <w:szCs w:val="22"/>
          <w:lang w:eastAsia="es-AR"/>
        </w:rPr>
        <w:t xml:space="preserve"> Administración. (13</w:t>
      </w:r>
      <w:r>
        <w:rPr>
          <w:color w:val="222222"/>
          <w:szCs w:val="22"/>
          <w:lang w:eastAsia="es-AR"/>
        </w:rPr>
        <w:t xml:space="preserve"> archivos</w:t>
      </w:r>
      <w:r w:rsidR="00E74E74">
        <w:rPr>
          <w:color w:val="222222"/>
          <w:szCs w:val="22"/>
          <w:lang w:eastAsia="es-AR"/>
        </w:rPr>
        <w:t>)</w:t>
      </w:r>
    </w:p>
    <w:p w:rsidR="00857D80" w:rsidRDefault="00857D80" w:rsidP="00441C26">
      <w:pPr>
        <w:pStyle w:val="Default"/>
        <w:jc w:val="both"/>
        <w:rPr>
          <w:color w:val="222222"/>
          <w:szCs w:val="22"/>
          <w:lang w:eastAsia="es-AR"/>
        </w:rPr>
      </w:pPr>
    </w:p>
    <w:p w:rsidR="0032763F" w:rsidRDefault="0032763F" w:rsidP="00441C26">
      <w:pPr>
        <w:pStyle w:val="Default"/>
        <w:jc w:val="both"/>
        <w:rPr>
          <w:color w:val="222222"/>
          <w:szCs w:val="22"/>
          <w:lang w:eastAsia="es-AR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25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8C5544">
        <w:t>CUDAP TRAMITE N° 01</w:t>
      </w:r>
      <w:r w:rsidR="00D37A8C" w:rsidRPr="008C5544">
        <w:t>8</w:t>
      </w:r>
      <w:r w:rsidRPr="008C5544">
        <w:t>/22</w:t>
      </w:r>
      <w:r>
        <w:rPr>
          <w:b/>
        </w:rPr>
        <w:t xml:space="preserve">   </w:t>
      </w:r>
      <w:r w:rsidRPr="00BB3415">
        <w:t xml:space="preserve">presentado por el </w:t>
      </w:r>
      <w:r>
        <w:t xml:space="preserve"> </w:t>
      </w:r>
      <w:r w:rsidRPr="008C5544">
        <w:t>Sr. Secretario de Posgrado</w:t>
      </w:r>
      <w:r w:rsidRPr="008D2E95">
        <w:rPr>
          <w:szCs w:val="22"/>
        </w:rPr>
        <w:t xml:space="preserve"> </w:t>
      </w:r>
      <w:r>
        <w:rPr>
          <w:szCs w:val="22"/>
        </w:rPr>
        <w:t>Dr.</w:t>
      </w:r>
      <w:r w:rsidRPr="0071762A">
        <w:rPr>
          <w:szCs w:val="22"/>
        </w:rPr>
        <w:t xml:space="preserve"> José </w:t>
      </w:r>
      <w:proofErr w:type="spellStart"/>
      <w:r w:rsidRPr="0071762A">
        <w:rPr>
          <w:szCs w:val="22"/>
        </w:rPr>
        <w:t>Vezzosi</w:t>
      </w:r>
      <w:proofErr w:type="spellEnd"/>
      <w:r w:rsidR="00D37A8C" w:rsidRPr="00D37A8C">
        <w:t xml:space="preserve"> </w:t>
      </w:r>
      <w:r w:rsidR="00D37A8C">
        <w:t xml:space="preserve">solicita aprobación de </w:t>
      </w:r>
      <w:r w:rsidR="00D37A8C">
        <w:rPr>
          <w:color w:val="222222"/>
          <w:szCs w:val="22"/>
          <w:lang w:eastAsia="es-AR"/>
        </w:rPr>
        <w:t>propuesta de designación de docentes para el 1° año de la 7ma Cohorte  de la Maestría en Administración Pública (MAP), según solicitud de Dirección y Coordinación de MAP, Se adjuntan CV de docentes  y presupuesto 2022</w:t>
      </w:r>
      <w:r w:rsidR="00E74E74">
        <w:rPr>
          <w:color w:val="222222"/>
          <w:szCs w:val="22"/>
          <w:lang w:eastAsia="es-AR"/>
        </w:rPr>
        <w:t xml:space="preserve">, con </w:t>
      </w:r>
      <w:r w:rsidR="00E74E74" w:rsidRPr="00E74E74">
        <w:rPr>
          <w:color w:val="222222"/>
          <w:szCs w:val="22"/>
          <w:lang w:eastAsia="es-AR"/>
        </w:rPr>
        <w:t xml:space="preserve">informe de Sec. </w:t>
      </w:r>
      <w:proofErr w:type="gramStart"/>
      <w:r w:rsidR="00E74E74" w:rsidRPr="00E74E74">
        <w:rPr>
          <w:color w:val="222222"/>
          <w:szCs w:val="22"/>
          <w:lang w:eastAsia="es-AR"/>
        </w:rPr>
        <w:t>de</w:t>
      </w:r>
      <w:proofErr w:type="gramEnd"/>
      <w:r w:rsidR="00E74E74" w:rsidRPr="00E74E74">
        <w:rPr>
          <w:color w:val="222222"/>
          <w:szCs w:val="22"/>
          <w:lang w:eastAsia="es-AR"/>
        </w:rPr>
        <w:t xml:space="preserve"> </w:t>
      </w:r>
      <w:proofErr w:type="spellStart"/>
      <w:r w:rsidR="00E74E74" w:rsidRPr="00E74E74">
        <w:rPr>
          <w:color w:val="222222"/>
          <w:szCs w:val="22"/>
          <w:lang w:eastAsia="es-AR"/>
        </w:rPr>
        <w:t>Adm</w:t>
      </w:r>
      <w:proofErr w:type="spellEnd"/>
      <w:r w:rsidR="00E74E74" w:rsidRPr="00E74E74">
        <w:rPr>
          <w:color w:val="222222"/>
          <w:szCs w:val="22"/>
          <w:lang w:eastAsia="es-AR"/>
        </w:rPr>
        <w:t>.</w:t>
      </w:r>
      <w:r w:rsidR="00D37A8C">
        <w:rPr>
          <w:color w:val="222222"/>
          <w:szCs w:val="22"/>
          <w:lang w:eastAsia="es-AR"/>
        </w:rPr>
        <w:t>( 15 archivos</w:t>
      </w:r>
      <w:r w:rsidR="00D37A8C" w:rsidRPr="00E74E74">
        <w:rPr>
          <w:color w:val="222222"/>
          <w:szCs w:val="22"/>
          <w:lang w:eastAsia="es-AR"/>
        </w:rPr>
        <w:t>)</w:t>
      </w:r>
      <w:r w:rsidR="00833D5D">
        <w:rPr>
          <w:color w:val="222222"/>
          <w:szCs w:val="22"/>
          <w:lang w:eastAsia="es-AR"/>
        </w:rPr>
        <w:t>.</w:t>
      </w:r>
    </w:p>
    <w:p w:rsidR="00857D80" w:rsidRDefault="00857D80" w:rsidP="00441C26">
      <w:pPr>
        <w:pStyle w:val="Default"/>
        <w:jc w:val="both"/>
      </w:pPr>
    </w:p>
    <w:p w:rsidR="00CD1678" w:rsidRDefault="00D37A8C" w:rsidP="00441C26">
      <w:pPr>
        <w:pStyle w:val="Default"/>
        <w:jc w:val="both"/>
        <w:rPr>
          <w:szCs w:val="22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26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8C5544">
        <w:t>CUDAP TRAMITE N° 019/22</w:t>
      </w:r>
      <w:r>
        <w:rPr>
          <w:b/>
        </w:rPr>
        <w:t xml:space="preserve">   </w:t>
      </w:r>
      <w:r w:rsidRPr="00BB3415">
        <w:t xml:space="preserve">presentado por el </w:t>
      </w:r>
      <w:r>
        <w:t xml:space="preserve"> </w:t>
      </w:r>
      <w:r w:rsidRPr="008C5544">
        <w:t>Sr. Secretario de Posgrado</w:t>
      </w:r>
      <w:r w:rsidRPr="008C5544">
        <w:rPr>
          <w:szCs w:val="22"/>
        </w:rPr>
        <w:t xml:space="preserve"> Dr. José </w:t>
      </w:r>
      <w:proofErr w:type="spellStart"/>
      <w:r w:rsidRPr="008C5544">
        <w:rPr>
          <w:szCs w:val="22"/>
        </w:rPr>
        <w:t>Vezzosi</w:t>
      </w:r>
      <w:proofErr w:type="spellEnd"/>
      <w:r w:rsidRPr="00D37A8C">
        <w:rPr>
          <w:szCs w:val="22"/>
        </w:rPr>
        <w:t xml:space="preserve"> solicita  tratamiento de Propuesta de Programa  de Becas  para Carreras de Posgrado de la </w:t>
      </w:r>
      <w:proofErr w:type="spellStart"/>
      <w:r w:rsidRPr="00D37A8C">
        <w:rPr>
          <w:szCs w:val="22"/>
        </w:rPr>
        <w:t>FHCSyS</w:t>
      </w:r>
      <w:proofErr w:type="spellEnd"/>
      <w:r w:rsidRPr="00D37A8C">
        <w:rPr>
          <w:szCs w:val="22"/>
        </w:rPr>
        <w:t xml:space="preserve"> destinados a egresados de carreras de grado de esta unidad académica.</w:t>
      </w:r>
      <w:r w:rsidR="00CD1678">
        <w:rPr>
          <w:szCs w:val="22"/>
        </w:rPr>
        <w:t xml:space="preserve"> </w:t>
      </w:r>
      <w:r w:rsidR="00857D80">
        <w:rPr>
          <w:szCs w:val="22"/>
        </w:rPr>
        <w:t>(2</w:t>
      </w:r>
      <w:r w:rsidR="00CD1678">
        <w:rPr>
          <w:szCs w:val="22"/>
        </w:rPr>
        <w:t xml:space="preserve"> archivos)</w:t>
      </w:r>
    </w:p>
    <w:p w:rsidR="00857D80" w:rsidRDefault="00857D80" w:rsidP="00441C26">
      <w:pPr>
        <w:pStyle w:val="Default"/>
        <w:jc w:val="both"/>
        <w:rPr>
          <w:szCs w:val="22"/>
        </w:rPr>
      </w:pPr>
    </w:p>
    <w:p w:rsidR="00CD1678" w:rsidRDefault="00CD1678" w:rsidP="00441C26">
      <w:pPr>
        <w:pStyle w:val="Default"/>
        <w:jc w:val="both"/>
        <w:rPr>
          <w:szCs w:val="22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27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8C5544">
        <w:t>CUDAP TRAMITE N° 020/22</w:t>
      </w:r>
      <w:r>
        <w:rPr>
          <w:b/>
        </w:rPr>
        <w:t xml:space="preserve">   </w:t>
      </w:r>
      <w:r w:rsidRPr="00BB3415">
        <w:t xml:space="preserve">presentado por el </w:t>
      </w:r>
      <w:r>
        <w:t xml:space="preserve"> </w:t>
      </w:r>
      <w:r w:rsidRPr="008C5544">
        <w:t>Sr. Secretario de Posgrado</w:t>
      </w:r>
      <w:r w:rsidRPr="008C5544">
        <w:rPr>
          <w:szCs w:val="22"/>
        </w:rPr>
        <w:t xml:space="preserve"> Dr. José </w:t>
      </w:r>
      <w:proofErr w:type="spellStart"/>
      <w:r w:rsidRPr="008C5544">
        <w:rPr>
          <w:szCs w:val="22"/>
        </w:rPr>
        <w:t>Vezzosi</w:t>
      </w:r>
      <w:proofErr w:type="spellEnd"/>
      <w:r w:rsidRPr="008C5544">
        <w:rPr>
          <w:szCs w:val="22"/>
        </w:rPr>
        <w:t xml:space="preserve"> </w:t>
      </w:r>
      <w:r w:rsidRPr="00D37A8C">
        <w:rPr>
          <w:szCs w:val="22"/>
        </w:rPr>
        <w:t xml:space="preserve">solicita  </w:t>
      </w:r>
      <w:r>
        <w:rPr>
          <w:szCs w:val="22"/>
        </w:rPr>
        <w:t xml:space="preserve"> autorización para  suscripción de Convenio Especifico de Cooperación, transferencia  y Asistencia Tecnológica  entre la </w:t>
      </w:r>
      <w:proofErr w:type="spellStart"/>
      <w:r>
        <w:rPr>
          <w:szCs w:val="22"/>
        </w:rPr>
        <w:t>FHCSyS</w:t>
      </w:r>
      <w:proofErr w:type="spellEnd"/>
      <w:r>
        <w:rPr>
          <w:szCs w:val="22"/>
        </w:rPr>
        <w:t xml:space="preserve"> y la Asociación Argentina  de Derecho Procesal (AADP). (3 archivos)</w:t>
      </w:r>
    </w:p>
    <w:p w:rsidR="00857D80" w:rsidRDefault="00857D80" w:rsidP="00441C26">
      <w:pPr>
        <w:pStyle w:val="Default"/>
        <w:jc w:val="both"/>
        <w:rPr>
          <w:szCs w:val="22"/>
        </w:rPr>
      </w:pPr>
    </w:p>
    <w:p w:rsidR="009D3640" w:rsidRDefault="009D3640" w:rsidP="009D3640">
      <w:pPr>
        <w:pStyle w:val="Default"/>
        <w:jc w:val="both"/>
        <w:rPr>
          <w:b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28</w:t>
      </w:r>
      <w:r w:rsidRPr="001B56F6">
        <w:rPr>
          <w:b/>
          <w:szCs w:val="22"/>
        </w:rPr>
        <w:t>)</w:t>
      </w:r>
      <w:r w:rsidR="008C5544">
        <w:rPr>
          <w:b/>
          <w:szCs w:val="22"/>
        </w:rPr>
        <w:t>-</w:t>
      </w:r>
      <w:r w:rsidRPr="00A56A55">
        <w:rPr>
          <w:b/>
        </w:rPr>
        <w:t> </w:t>
      </w:r>
      <w:r w:rsidRPr="008C5544">
        <w:t xml:space="preserve">CUDAP EXPTE N° 635/2020  Recurso </w:t>
      </w:r>
      <w:r w:rsidR="00946309" w:rsidRPr="008C5544">
        <w:t>Jerárquico</w:t>
      </w:r>
      <w:r w:rsidRPr="008C5544">
        <w:t xml:space="preserve"> interpuesto por  </w:t>
      </w:r>
      <w:r w:rsidR="00946309" w:rsidRPr="008C5544">
        <w:t>Lic. Alicia Alejandra</w:t>
      </w:r>
      <w:r w:rsidRPr="008C5544">
        <w:t xml:space="preserve"> </w:t>
      </w:r>
      <w:r w:rsidR="00946309" w:rsidRPr="008C5544">
        <w:t xml:space="preserve">Chávez, Res. CS N° 328/21  sobre Nulidad  de Convocatoria de Selección Docente por contrato de asignatura Introducción a la Lingüística   con Informe de Asesora Legal de la </w:t>
      </w:r>
      <w:proofErr w:type="spellStart"/>
      <w:r w:rsidR="00946309" w:rsidRPr="008C5544">
        <w:t>FHCSyS</w:t>
      </w:r>
      <w:proofErr w:type="spellEnd"/>
      <w:r w:rsidR="00946309" w:rsidRPr="008C5544">
        <w:t xml:space="preserve"> </w:t>
      </w:r>
      <w:r w:rsidR="004C44AC" w:rsidRPr="008C5544">
        <w:t xml:space="preserve"> </w:t>
      </w:r>
      <w:r w:rsidR="00857D80" w:rsidRPr="008C5544">
        <w:t>(3</w:t>
      </w:r>
      <w:r w:rsidR="004C44AC" w:rsidRPr="004C44AC">
        <w:t xml:space="preserve"> archivo digital</w:t>
      </w:r>
      <w:r w:rsidR="007E1200">
        <w:t>es</w:t>
      </w:r>
      <w:r w:rsidR="004C44AC" w:rsidRPr="004C44AC">
        <w:t xml:space="preserve">, </w:t>
      </w:r>
      <w:proofErr w:type="spellStart"/>
      <w:r w:rsidR="004C44AC" w:rsidRPr="004C44AC">
        <w:t>Expte</w:t>
      </w:r>
      <w:proofErr w:type="spellEnd"/>
      <w:r w:rsidR="004C44AC" w:rsidRPr="004C44AC">
        <w:t>. en formato impreso</w:t>
      </w:r>
      <w:r w:rsidR="004C44AC">
        <w:rPr>
          <w:b/>
        </w:rPr>
        <w:t>)</w:t>
      </w:r>
      <w:r w:rsidR="00743EA0">
        <w:rPr>
          <w:b/>
        </w:rPr>
        <w:t>.</w:t>
      </w:r>
    </w:p>
    <w:p w:rsidR="00857D80" w:rsidRDefault="00857D80" w:rsidP="009D3640">
      <w:pPr>
        <w:pStyle w:val="Default"/>
        <w:jc w:val="both"/>
        <w:rPr>
          <w:b/>
        </w:rPr>
      </w:pPr>
    </w:p>
    <w:p w:rsidR="004C44AC" w:rsidRDefault="004C44AC" w:rsidP="009D3640">
      <w:pPr>
        <w:pStyle w:val="Default"/>
        <w:jc w:val="both"/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 w:rsidR="00A42E03">
        <w:rPr>
          <w:b/>
          <w:szCs w:val="22"/>
        </w:rPr>
        <w:t>29</w:t>
      </w:r>
      <w:r w:rsidR="00743EA0">
        <w:rPr>
          <w:b/>
          <w:szCs w:val="22"/>
        </w:rPr>
        <w:t>)</w:t>
      </w:r>
      <w:r w:rsidRPr="0071762A">
        <w:rPr>
          <w:b/>
          <w:szCs w:val="22"/>
        </w:rPr>
        <w:t>-</w:t>
      </w:r>
      <w:r w:rsidRPr="0071762A">
        <w:rPr>
          <w:szCs w:val="22"/>
        </w:rPr>
        <w:t xml:space="preserve"> </w:t>
      </w:r>
      <w:r w:rsidRPr="008C5544">
        <w:t>CUDAP TRAMITE N°</w:t>
      </w:r>
      <w:r w:rsidR="00857D80" w:rsidRPr="008C5544">
        <w:t xml:space="preserve"> </w:t>
      </w:r>
      <w:r w:rsidRPr="008C5544">
        <w:t>25/22   presentado por la C</w:t>
      </w:r>
      <w:r w:rsidR="008C5544">
        <w:t xml:space="preserve">oordinación de Lic. </w:t>
      </w:r>
      <w:proofErr w:type="gramStart"/>
      <w:r w:rsidR="008C5544">
        <w:t>en</w:t>
      </w:r>
      <w:proofErr w:type="gramEnd"/>
      <w:r w:rsidR="008C5544">
        <w:t xml:space="preserve"> Trabajo S</w:t>
      </w:r>
      <w:r w:rsidRPr="008C5544">
        <w:t>ocial</w:t>
      </w:r>
      <w:r>
        <w:rPr>
          <w:b/>
        </w:rPr>
        <w:t xml:space="preserve"> </w:t>
      </w:r>
      <w:r>
        <w:t xml:space="preserve"> sobre renuncia a los cargos  Docentes  de Lic. Nadia </w:t>
      </w:r>
      <w:r w:rsidR="00C84589">
        <w:t xml:space="preserve">Hoyos   </w:t>
      </w:r>
      <w:proofErr w:type="spellStart"/>
      <w:r w:rsidR="00C84589">
        <w:t>Ayd</w:t>
      </w:r>
      <w:proofErr w:type="spellEnd"/>
      <w:r w:rsidR="00C84589">
        <w:t xml:space="preserve">. </w:t>
      </w:r>
      <w:proofErr w:type="gramStart"/>
      <w:r w:rsidR="00C84589">
        <w:t>de</w:t>
      </w:r>
      <w:proofErr w:type="gramEnd"/>
      <w:r w:rsidR="00C84589">
        <w:t xml:space="preserve"> Primera DS asignatura Trabajo Social III y  de la Lic. Ivana  Cejas  al cargo JTP DS as</w:t>
      </w:r>
      <w:r w:rsidR="001237DA">
        <w:t xml:space="preserve">ignatura Trabajo Social III. </w:t>
      </w:r>
      <w:r w:rsidR="00857D80">
        <w:t>(5</w:t>
      </w:r>
      <w:r w:rsidR="00C84589">
        <w:t xml:space="preserve"> archivos)</w:t>
      </w:r>
      <w:r w:rsidR="00717251">
        <w:t>.</w:t>
      </w:r>
    </w:p>
    <w:p w:rsidR="00717251" w:rsidRDefault="00717251" w:rsidP="009D3640">
      <w:pPr>
        <w:pStyle w:val="Default"/>
        <w:jc w:val="both"/>
      </w:pPr>
    </w:p>
    <w:p w:rsidR="00747DAF" w:rsidRPr="009B4EC1" w:rsidRDefault="00747DAF" w:rsidP="009D3640">
      <w:pPr>
        <w:pStyle w:val="Default"/>
        <w:jc w:val="both"/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3</w:t>
      </w:r>
      <w:r w:rsidR="00A42E03">
        <w:rPr>
          <w:b/>
          <w:szCs w:val="22"/>
        </w:rPr>
        <w:t>0</w:t>
      </w:r>
      <w:r w:rsidR="00743EA0">
        <w:rPr>
          <w:b/>
          <w:szCs w:val="22"/>
        </w:rPr>
        <w:t>)</w:t>
      </w:r>
      <w:r w:rsidRPr="0071762A">
        <w:rPr>
          <w:b/>
          <w:szCs w:val="22"/>
        </w:rPr>
        <w:t>-</w:t>
      </w:r>
      <w:r w:rsidRPr="0071762A">
        <w:rPr>
          <w:szCs w:val="22"/>
        </w:rPr>
        <w:t xml:space="preserve"> </w:t>
      </w:r>
      <w:r w:rsidRPr="008C5544">
        <w:t>CUDAP TRAMITE N°</w:t>
      </w:r>
      <w:r w:rsidR="00F849CC" w:rsidRPr="008C5544">
        <w:t xml:space="preserve"> 29</w:t>
      </w:r>
      <w:r w:rsidRPr="008C5544">
        <w:t xml:space="preserve"> /22 presentado por la Coordinación de Carrera de Lic. </w:t>
      </w:r>
      <w:proofErr w:type="gramStart"/>
      <w:r w:rsidRPr="008C5544">
        <w:t>en</w:t>
      </w:r>
      <w:proofErr w:type="gramEnd"/>
      <w:r w:rsidRPr="008C5544">
        <w:t xml:space="preserve"> Ingl</w:t>
      </w:r>
      <w:r w:rsidR="009B4EC1" w:rsidRPr="008C5544">
        <w:t>es</w:t>
      </w:r>
      <w:r w:rsidRPr="008C5544">
        <w:t xml:space="preserve">, </w:t>
      </w:r>
      <w:r w:rsidR="00F849CC" w:rsidRPr="008C5544">
        <w:t>solicita autorización  para inscripción  a nueva Cohorte de  la Carrera  y</w:t>
      </w:r>
      <w:r w:rsidR="00F849CC">
        <w:rPr>
          <w:b/>
        </w:rPr>
        <w:t xml:space="preserve"> </w:t>
      </w:r>
      <w:r w:rsidRPr="009B4EC1">
        <w:t xml:space="preserve">eleva </w:t>
      </w:r>
      <w:r w:rsidR="00F849CC">
        <w:t xml:space="preserve">propuesta de presupuesto de  Sec. </w:t>
      </w:r>
      <w:proofErr w:type="gramStart"/>
      <w:r w:rsidR="00F849CC">
        <w:t>de</w:t>
      </w:r>
      <w:proofErr w:type="gramEnd"/>
      <w:r w:rsidR="00F849CC">
        <w:t xml:space="preserve"> Administración. </w:t>
      </w:r>
      <w:r w:rsidR="00857D80">
        <w:t>(2</w:t>
      </w:r>
      <w:r w:rsidR="00F849CC">
        <w:t xml:space="preserve"> archivos)</w:t>
      </w:r>
    </w:p>
    <w:p w:rsidR="003775E2" w:rsidRDefault="003775E2" w:rsidP="00441C26">
      <w:pPr>
        <w:pStyle w:val="Default"/>
        <w:jc w:val="both"/>
      </w:pP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A8E"/>
    <w:multiLevelType w:val="hybridMultilevel"/>
    <w:tmpl w:val="4B72ED7A"/>
    <w:lvl w:ilvl="0" w:tplc="76FC34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94" w:hanging="360"/>
      </w:p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147"/>
    <w:multiLevelType w:val="hybridMultilevel"/>
    <w:tmpl w:val="448AE58E"/>
    <w:lvl w:ilvl="0" w:tplc="06D698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E257F"/>
    <w:multiLevelType w:val="hybridMultilevel"/>
    <w:tmpl w:val="9B94E350"/>
    <w:lvl w:ilvl="0" w:tplc="620E1DA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B64379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18"/>
  </w:num>
  <w:num w:numId="19">
    <w:abstractNumId w:val="15"/>
  </w:num>
  <w:num w:numId="20">
    <w:abstractNumId w:val="12"/>
  </w:num>
  <w:num w:numId="21">
    <w:abstractNumId w:val="20"/>
  </w:num>
  <w:num w:numId="22">
    <w:abstractNumId w:val="24"/>
  </w:num>
  <w:num w:numId="23">
    <w:abstractNumId w:val="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23CF"/>
    <w:rsid w:val="0000748D"/>
    <w:rsid w:val="00011C75"/>
    <w:rsid w:val="00011D33"/>
    <w:rsid w:val="00013017"/>
    <w:rsid w:val="00014254"/>
    <w:rsid w:val="000162C0"/>
    <w:rsid w:val="00016C9D"/>
    <w:rsid w:val="00017B3D"/>
    <w:rsid w:val="00017B94"/>
    <w:rsid w:val="00017F1C"/>
    <w:rsid w:val="000200F1"/>
    <w:rsid w:val="00023519"/>
    <w:rsid w:val="00023E5E"/>
    <w:rsid w:val="00024A3F"/>
    <w:rsid w:val="00026681"/>
    <w:rsid w:val="00031989"/>
    <w:rsid w:val="0003311F"/>
    <w:rsid w:val="000332BB"/>
    <w:rsid w:val="00036A4C"/>
    <w:rsid w:val="00037012"/>
    <w:rsid w:val="000401B5"/>
    <w:rsid w:val="00040842"/>
    <w:rsid w:val="00041F96"/>
    <w:rsid w:val="00044C75"/>
    <w:rsid w:val="000456D0"/>
    <w:rsid w:val="00045934"/>
    <w:rsid w:val="00051E5A"/>
    <w:rsid w:val="000533E4"/>
    <w:rsid w:val="00054EE8"/>
    <w:rsid w:val="00054FCB"/>
    <w:rsid w:val="00055092"/>
    <w:rsid w:val="00055492"/>
    <w:rsid w:val="00064E3E"/>
    <w:rsid w:val="00066A65"/>
    <w:rsid w:val="00070727"/>
    <w:rsid w:val="00071761"/>
    <w:rsid w:val="00072A7B"/>
    <w:rsid w:val="00072EF1"/>
    <w:rsid w:val="00094D9F"/>
    <w:rsid w:val="0009546E"/>
    <w:rsid w:val="000954FC"/>
    <w:rsid w:val="00095F6D"/>
    <w:rsid w:val="00097508"/>
    <w:rsid w:val="000976C2"/>
    <w:rsid w:val="000A0602"/>
    <w:rsid w:val="000A2C6D"/>
    <w:rsid w:val="000A3B59"/>
    <w:rsid w:val="000A440B"/>
    <w:rsid w:val="000A540A"/>
    <w:rsid w:val="000A67A0"/>
    <w:rsid w:val="000B0BA3"/>
    <w:rsid w:val="000B0F77"/>
    <w:rsid w:val="000B1CC0"/>
    <w:rsid w:val="000B48F6"/>
    <w:rsid w:val="000B5B05"/>
    <w:rsid w:val="000C01B6"/>
    <w:rsid w:val="000C0C81"/>
    <w:rsid w:val="000C425E"/>
    <w:rsid w:val="000C6B6B"/>
    <w:rsid w:val="000C710E"/>
    <w:rsid w:val="000D000F"/>
    <w:rsid w:val="000D3428"/>
    <w:rsid w:val="000D4253"/>
    <w:rsid w:val="000D44C9"/>
    <w:rsid w:val="000D4F59"/>
    <w:rsid w:val="000D5B0D"/>
    <w:rsid w:val="000D7D87"/>
    <w:rsid w:val="000E2525"/>
    <w:rsid w:val="000E3B18"/>
    <w:rsid w:val="000E6EE0"/>
    <w:rsid w:val="000F4213"/>
    <w:rsid w:val="000F472A"/>
    <w:rsid w:val="000F482C"/>
    <w:rsid w:val="000F4ADA"/>
    <w:rsid w:val="000F59D7"/>
    <w:rsid w:val="000F6C73"/>
    <w:rsid w:val="00107B8E"/>
    <w:rsid w:val="001122E1"/>
    <w:rsid w:val="00115CDC"/>
    <w:rsid w:val="00116E30"/>
    <w:rsid w:val="00117E7F"/>
    <w:rsid w:val="001237DA"/>
    <w:rsid w:val="00126E94"/>
    <w:rsid w:val="001271D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2EA2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676D1"/>
    <w:rsid w:val="0017058C"/>
    <w:rsid w:val="001705CC"/>
    <w:rsid w:val="001721DC"/>
    <w:rsid w:val="00172A98"/>
    <w:rsid w:val="00172B91"/>
    <w:rsid w:val="001733AA"/>
    <w:rsid w:val="00173B13"/>
    <w:rsid w:val="00174AD3"/>
    <w:rsid w:val="00175B6D"/>
    <w:rsid w:val="001761C4"/>
    <w:rsid w:val="00177721"/>
    <w:rsid w:val="0018415D"/>
    <w:rsid w:val="001853A0"/>
    <w:rsid w:val="0018601C"/>
    <w:rsid w:val="00186824"/>
    <w:rsid w:val="00187E5A"/>
    <w:rsid w:val="00193782"/>
    <w:rsid w:val="00194B2B"/>
    <w:rsid w:val="001959CA"/>
    <w:rsid w:val="001964B4"/>
    <w:rsid w:val="001966D8"/>
    <w:rsid w:val="001A0E89"/>
    <w:rsid w:val="001A1169"/>
    <w:rsid w:val="001A27B8"/>
    <w:rsid w:val="001A4B3C"/>
    <w:rsid w:val="001A6E5D"/>
    <w:rsid w:val="001A7780"/>
    <w:rsid w:val="001B0D37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628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599E"/>
    <w:rsid w:val="001D63E9"/>
    <w:rsid w:val="001D664A"/>
    <w:rsid w:val="001E0C0A"/>
    <w:rsid w:val="001E2C91"/>
    <w:rsid w:val="001E38C2"/>
    <w:rsid w:val="001E449C"/>
    <w:rsid w:val="001E4635"/>
    <w:rsid w:val="001E5F1B"/>
    <w:rsid w:val="001E6109"/>
    <w:rsid w:val="001E6437"/>
    <w:rsid w:val="001E6ACA"/>
    <w:rsid w:val="001E6B28"/>
    <w:rsid w:val="001F085A"/>
    <w:rsid w:val="001F1F27"/>
    <w:rsid w:val="001F1F97"/>
    <w:rsid w:val="001F2206"/>
    <w:rsid w:val="001F2319"/>
    <w:rsid w:val="001F2ED6"/>
    <w:rsid w:val="001F7234"/>
    <w:rsid w:val="0020615C"/>
    <w:rsid w:val="002100EC"/>
    <w:rsid w:val="0021088D"/>
    <w:rsid w:val="00211167"/>
    <w:rsid w:val="00212888"/>
    <w:rsid w:val="0021567E"/>
    <w:rsid w:val="002164D3"/>
    <w:rsid w:val="002175AD"/>
    <w:rsid w:val="00220957"/>
    <w:rsid w:val="00221687"/>
    <w:rsid w:val="0022640C"/>
    <w:rsid w:val="00227206"/>
    <w:rsid w:val="00236BA4"/>
    <w:rsid w:val="00241F42"/>
    <w:rsid w:val="00244497"/>
    <w:rsid w:val="00244549"/>
    <w:rsid w:val="002456AA"/>
    <w:rsid w:val="0024714D"/>
    <w:rsid w:val="0024797D"/>
    <w:rsid w:val="002505CE"/>
    <w:rsid w:val="0025255F"/>
    <w:rsid w:val="00252C5D"/>
    <w:rsid w:val="002544CF"/>
    <w:rsid w:val="00254FAE"/>
    <w:rsid w:val="00256FC1"/>
    <w:rsid w:val="002576F0"/>
    <w:rsid w:val="002600CA"/>
    <w:rsid w:val="00262F3A"/>
    <w:rsid w:val="00265A95"/>
    <w:rsid w:val="00265B71"/>
    <w:rsid w:val="00265CF6"/>
    <w:rsid w:val="00266D14"/>
    <w:rsid w:val="00267F21"/>
    <w:rsid w:val="00274AC8"/>
    <w:rsid w:val="0027517B"/>
    <w:rsid w:val="0027797B"/>
    <w:rsid w:val="0028017F"/>
    <w:rsid w:val="00284B34"/>
    <w:rsid w:val="00290CFF"/>
    <w:rsid w:val="0029770B"/>
    <w:rsid w:val="002A3E9B"/>
    <w:rsid w:val="002A53EE"/>
    <w:rsid w:val="002A6F04"/>
    <w:rsid w:val="002B0695"/>
    <w:rsid w:val="002B27C3"/>
    <w:rsid w:val="002B318B"/>
    <w:rsid w:val="002C1400"/>
    <w:rsid w:val="002C2053"/>
    <w:rsid w:val="002D0A9F"/>
    <w:rsid w:val="002D16E1"/>
    <w:rsid w:val="002D1D4E"/>
    <w:rsid w:val="002D5A2E"/>
    <w:rsid w:val="002D5C90"/>
    <w:rsid w:val="002E1227"/>
    <w:rsid w:val="002E36B7"/>
    <w:rsid w:val="002E377B"/>
    <w:rsid w:val="002E74EB"/>
    <w:rsid w:val="002F35DF"/>
    <w:rsid w:val="002F3930"/>
    <w:rsid w:val="002F74F7"/>
    <w:rsid w:val="00300AC9"/>
    <w:rsid w:val="003020F4"/>
    <w:rsid w:val="0030277F"/>
    <w:rsid w:val="0030351D"/>
    <w:rsid w:val="00305E37"/>
    <w:rsid w:val="0030752E"/>
    <w:rsid w:val="00310C07"/>
    <w:rsid w:val="0031195F"/>
    <w:rsid w:val="003130D5"/>
    <w:rsid w:val="003162A9"/>
    <w:rsid w:val="00320117"/>
    <w:rsid w:val="00321CB0"/>
    <w:rsid w:val="00324420"/>
    <w:rsid w:val="00324BC9"/>
    <w:rsid w:val="00325EC3"/>
    <w:rsid w:val="0032763F"/>
    <w:rsid w:val="003328A4"/>
    <w:rsid w:val="00335874"/>
    <w:rsid w:val="0033743E"/>
    <w:rsid w:val="0034131B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37A"/>
    <w:rsid w:val="0036038F"/>
    <w:rsid w:val="003611A5"/>
    <w:rsid w:val="003615EC"/>
    <w:rsid w:val="003621FF"/>
    <w:rsid w:val="0036451B"/>
    <w:rsid w:val="00364738"/>
    <w:rsid w:val="003648B2"/>
    <w:rsid w:val="0037039B"/>
    <w:rsid w:val="003708D6"/>
    <w:rsid w:val="00374733"/>
    <w:rsid w:val="00374F39"/>
    <w:rsid w:val="00376E1D"/>
    <w:rsid w:val="003775E2"/>
    <w:rsid w:val="00377731"/>
    <w:rsid w:val="00381D17"/>
    <w:rsid w:val="00381F90"/>
    <w:rsid w:val="003824D7"/>
    <w:rsid w:val="00382B45"/>
    <w:rsid w:val="00382F21"/>
    <w:rsid w:val="003852A6"/>
    <w:rsid w:val="003911E1"/>
    <w:rsid w:val="00392956"/>
    <w:rsid w:val="00396236"/>
    <w:rsid w:val="003A68C6"/>
    <w:rsid w:val="003B0507"/>
    <w:rsid w:val="003B1D62"/>
    <w:rsid w:val="003B2E0E"/>
    <w:rsid w:val="003B39CF"/>
    <w:rsid w:val="003B4785"/>
    <w:rsid w:val="003B4916"/>
    <w:rsid w:val="003B5210"/>
    <w:rsid w:val="003B745F"/>
    <w:rsid w:val="003C197C"/>
    <w:rsid w:val="003C1E27"/>
    <w:rsid w:val="003C401C"/>
    <w:rsid w:val="003C47F3"/>
    <w:rsid w:val="003C682A"/>
    <w:rsid w:val="003E3690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16AA3"/>
    <w:rsid w:val="00420212"/>
    <w:rsid w:val="00420B1E"/>
    <w:rsid w:val="00424429"/>
    <w:rsid w:val="00424814"/>
    <w:rsid w:val="004263E8"/>
    <w:rsid w:val="00431D12"/>
    <w:rsid w:val="004349FA"/>
    <w:rsid w:val="00435312"/>
    <w:rsid w:val="004353D9"/>
    <w:rsid w:val="00435BC5"/>
    <w:rsid w:val="004373A3"/>
    <w:rsid w:val="0043743A"/>
    <w:rsid w:val="004379F6"/>
    <w:rsid w:val="0044170C"/>
    <w:rsid w:val="00441C26"/>
    <w:rsid w:val="00441E8E"/>
    <w:rsid w:val="0044214A"/>
    <w:rsid w:val="00443779"/>
    <w:rsid w:val="004439BB"/>
    <w:rsid w:val="00444DA3"/>
    <w:rsid w:val="004478DA"/>
    <w:rsid w:val="00455A60"/>
    <w:rsid w:val="004618E1"/>
    <w:rsid w:val="0046331E"/>
    <w:rsid w:val="00471775"/>
    <w:rsid w:val="0047181A"/>
    <w:rsid w:val="00471D71"/>
    <w:rsid w:val="00472368"/>
    <w:rsid w:val="00476828"/>
    <w:rsid w:val="0047777F"/>
    <w:rsid w:val="0047779C"/>
    <w:rsid w:val="00481054"/>
    <w:rsid w:val="0048536D"/>
    <w:rsid w:val="00487754"/>
    <w:rsid w:val="00487CD4"/>
    <w:rsid w:val="00494CF6"/>
    <w:rsid w:val="004960DD"/>
    <w:rsid w:val="00497C74"/>
    <w:rsid w:val="00497CF3"/>
    <w:rsid w:val="004A240D"/>
    <w:rsid w:val="004A2C18"/>
    <w:rsid w:val="004A3BCB"/>
    <w:rsid w:val="004A6192"/>
    <w:rsid w:val="004B179A"/>
    <w:rsid w:val="004B4D18"/>
    <w:rsid w:val="004C30FD"/>
    <w:rsid w:val="004C44AC"/>
    <w:rsid w:val="004C593C"/>
    <w:rsid w:val="004C5C28"/>
    <w:rsid w:val="004D0C3B"/>
    <w:rsid w:val="004D0DED"/>
    <w:rsid w:val="004D19A5"/>
    <w:rsid w:val="004D31F6"/>
    <w:rsid w:val="004D4880"/>
    <w:rsid w:val="004D6273"/>
    <w:rsid w:val="004D7320"/>
    <w:rsid w:val="004D7451"/>
    <w:rsid w:val="004D7DA5"/>
    <w:rsid w:val="004E20EC"/>
    <w:rsid w:val="004E280A"/>
    <w:rsid w:val="004E2A16"/>
    <w:rsid w:val="004E3D53"/>
    <w:rsid w:val="004E4E99"/>
    <w:rsid w:val="004E5DB0"/>
    <w:rsid w:val="004F0A7E"/>
    <w:rsid w:val="004F1156"/>
    <w:rsid w:val="004F25B2"/>
    <w:rsid w:val="004F2B71"/>
    <w:rsid w:val="004F36C2"/>
    <w:rsid w:val="004F4702"/>
    <w:rsid w:val="004F522C"/>
    <w:rsid w:val="004F52D6"/>
    <w:rsid w:val="00502A0B"/>
    <w:rsid w:val="00503242"/>
    <w:rsid w:val="00504AF6"/>
    <w:rsid w:val="00505860"/>
    <w:rsid w:val="00506DA6"/>
    <w:rsid w:val="00515F80"/>
    <w:rsid w:val="00524F90"/>
    <w:rsid w:val="00527200"/>
    <w:rsid w:val="0052726D"/>
    <w:rsid w:val="00530CE2"/>
    <w:rsid w:val="0053347C"/>
    <w:rsid w:val="00537D72"/>
    <w:rsid w:val="00540361"/>
    <w:rsid w:val="00540C99"/>
    <w:rsid w:val="00541C4E"/>
    <w:rsid w:val="0054368A"/>
    <w:rsid w:val="00544BFB"/>
    <w:rsid w:val="00550068"/>
    <w:rsid w:val="00552E9A"/>
    <w:rsid w:val="00553F9A"/>
    <w:rsid w:val="00556BDD"/>
    <w:rsid w:val="00556E19"/>
    <w:rsid w:val="005573A8"/>
    <w:rsid w:val="00561DCB"/>
    <w:rsid w:val="0056329F"/>
    <w:rsid w:val="00563ABF"/>
    <w:rsid w:val="00563B11"/>
    <w:rsid w:val="00564D0F"/>
    <w:rsid w:val="005657DE"/>
    <w:rsid w:val="00567FCF"/>
    <w:rsid w:val="005701D9"/>
    <w:rsid w:val="00574DBE"/>
    <w:rsid w:val="0057617C"/>
    <w:rsid w:val="005809D5"/>
    <w:rsid w:val="00586311"/>
    <w:rsid w:val="005927ED"/>
    <w:rsid w:val="005952DD"/>
    <w:rsid w:val="00597627"/>
    <w:rsid w:val="005A2033"/>
    <w:rsid w:val="005A25A1"/>
    <w:rsid w:val="005A2648"/>
    <w:rsid w:val="005A30E0"/>
    <w:rsid w:val="005B342C"/>
    <w:rsid w:val="005B383E"/>
    <w:rsid w:val="005B7D73"/>
    <w:rsid w:val="005C077D"/>
    <w:rsid w:val="005C415C"/>
    <w:rsid w:val="005C521F"/>
    <w:rsid w:val="005C56ED"/>
    <w:rsid w:val="005C6825"/>
    <w:rsid w:val="005D743D"/>
    <w:rsid w:val="005E0F61"/>
    <w:rsid w:val="005E1459"/>
    <w:rsid w:val="005E2058"/>
    <w:rsid w:val="005E69C0"/>
    <w:rsid w:val="005E7A87"/>
    <w:rsid w:val="005E7FCC"/>
    <w:rsid w:val="005F0759"/>
    <w:rsid w:val="005F1E92"/>
    <w:rsid w:val="005F23FE"/>
    <w:rsid w:val="005F3814"/>
    <w:rsid w:val="005F493C"/>
    <w:rsid w:val="005F7F5F"/>
    <w:rsid w:val="006029AD"/>
    <w:rsid w:val="006055C8"/>
    <w:rsid w:val="006058CD"/>
    <w:rsid w:val="00612FED"/>
    <w:rsid w:val="00613654"/>
    <w:rsid w:val="00615BFE"/>
    <w:rsid w:val="006222DE"/>
    <w:rsid w:val="006223F5"/>
    <w:rsid w:val="00622614"/>
    <w:rsid w:val="006230ED"/>
    <w:rsid w:val="006232AC"/>
    <w:rsid w:val="006309F0"/>
    <w:rsid w:val="006324BF"/>
    <w:rsid w:val="00632793"/>
    <w:rsid w:val="00633CA4"/>
    <w:rsid w:val="00634ADD"/>
    <w:rsid w:val="00635852"/>
    <w:rsid w:val="00635A3A"/>
    <w:rsid w:val="00640CEA"/>
    <w:rsid w:val="00642E13"/>
    <w:rsid w:val="00647E37"/>
    <w:rsid w:val="006521AF"/>
    <w:rsid w:val="00653C45"/>
    <w:rsid w:val="006558A3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7650E"/>
    <w:rsid w:val="00676B92"/>
    <w:rsid w:val="00680040"/>
    <w:rsid w:val="00682F16"/>
    <w:rsid w:val="0068554B"/>
    <w:rsid w:val="0069074B"/>
    <w:rsid w:val="00690EEF"/>
    <w:rsid w:val="00694060"/>
    <w:rsid w:val="0069561C"/>
    <w:rsid w:val="006A01E8"/>
    <w:rsid w:val="006A3B49"/>
    <w:rsid w:val="006A5BDB"/>
    <w:rsid w:val="006A737D"/>
    <w:rsid w:val="006B0D84"/>
    <w:rsid w:val="006B6E6C"/>
    <w:rsid w:val="006B7C14"/>
    <w:rsid w:val="006C1406"/>
    <w:rsid w:val="006C23BE"/>
    <w:rsid w:val="006C2822"/>
    <w:rsid w:val="006C5D2A"/>
    <w:rsid w:val="006C67BF"/>
    <w:rsid w:val="006D08DC"/>
    <w:rsid w:val="006D12D6"/>
    <w:rsid w:val="006D16CB"/>
    <w:rsid w:val="006D2835"/>
    <w:rsid w:val="006D3449"/>
    <w:rsid w:val="006D3952"/>
    <w:rsid w:val="006D61BB"/>
    <w:rsid w:val="006D642A"/>
    <w:rsid w:val="006D6742"/>
    <w:rsid w:val="006D6F8A"/>
    <w:rsid w:val="006E10AD"/>
    <w:rsid w:val="006E5953"/>
    <w:rsid w:val="006E5CF6"/>
    <w:rsid w:val="006E607D"/>
    <w:rsid w:val="006E6E8C"/>
    <w:rsid w:val="006F0FB9"/>
    <w:rsid w:val="006F2AEB"/>
    <w:rsid w:val="006F7ADF"/>
    <w:rsid w:val="00703579"/>
    <w:rsid w:val="00705B23"/>
    <w:rsid w:val="007060D3"/>
    <w:rsid w:val="00717251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9D3"/>
    <w:rsid w:val="00731D3B"/>
    <w:rsid w:val="00735A42"/>
    <w:rsid w:val="00737B15"/>
    <w:rsid w:val="00741FFB"/>
    <w:rsid w:val="007428D1"/>
    <w:rsid w:val="00742937"/>
    <w:rsid w:val="00743EA0"/>
    <w:rsid w:val="00744C3D"/>
    <w:rsid w:val="00744EB4"/>
    <w:rsid w:val="007466F7"/>
    <w:rsid w:val="00747427"/>
    <w:rsid w:val="007476D0"/>
    <w:rsid w:val="00747DAF"/>
    <w:rsid w:val="00753EBA"/>
    <w:rsid w:val="00754101"/>
    <w:rsid w:val="007550E3"/>
    <w:rsid w:val="007553E9"/>
    <w:rsid w:val="00760F48"/>
    <w:rsid w:val="007755DE"/>
    <w:rsid w:val="00782EDE"/>
    <w:rsid w:val="007839F2"/>
    <w:rsid w:val="00784C8A"/>
    <w:rsid w:val="007852AA"/>
    <w:rsid w:val="0078573B"/>
    <w:rsid w:val="00786070"/>
    <w:rsid w:val="007873DC"/>
    <w:rsid w:val="00791DD7"/>
    <w:rsid w:val="00792282"/>
    <w:rsid w:val="00793C57"/>
    <w:rsid w:val="00793C69"/>
    <w:rsid w:val="00793F8D"/>
    <w:rsid w:val="00796394"/>
    <w:rsid w:val="007A5F7B"/>
    <w:rsid w:val="007A7108"/>
    <w:rsid w:val="007A7E38"/>
    <w:rsid w:val="007B06D5"/>
    <w:rsid w:val="007B208F"/>
    <w:rsid w:val="007B2E52"/>
    <w:rsid w:val="007B357C"/>
    <w:rsid w:val="007B558F"/>
    <w:rsid w:val="007B670C"/>
    <w:rsid w:val="007B772F"/>
    <w:rsid w:val="007C0459"/>
    <w:rsid w:val="007C341C"/>
    <w:rsid w:val="007C3F47"/>
    <w:rsid w:val="007C54A6"/>
    <w:rsid w:val="007C5990"/>
    <w:rsid w:val="007D1DE2"/>
    <w:rsid w:val="007D53F2"/>
    <w:rsid w:val="007D5B0A"/>
    <w:rsid w:val="007D74F2"/>
    <w:rsid w:val="007D7906"/>
    <w:rsid w:val="007E1200"/>
    <w:rsid w:val="007E1EB3"/>
    <w:rsid w:val="007E2186"/>
    <w:rsid w:val="007E21D3"/>
    <w:rsid w:val="007E4299"/>
    <w:rsid w:val="007E5830"/>
    <w:rsid w:val="007F1461"/>
    <w:rsid w:val="007F16AB"/>
    <w:rsid w:val="007F1CE3"/>
    <w:rsid w:val="00801321"/>
    <w:rsid w:val="0080426E"/>
    <w:rsid w:val="00805752"/>
    <w:rsid w:val="00806F2F"/>
    <w:rsid w:val="00810E9F"/>
    <w:rsid w:val="00812309"/>
    <w:rsid w:val="00813651"/>
    <w:rsid w:val="00816113"/>
    <w:rsid w:val="00816B1C"/>
    <w:rsid w:val="00820AF8"/>
    <w:rsid w:val="00820CAD"/>
    <w:rsid w:val="00820FAF"/>
    <w:rsid w:val="00821075"/>
    <w:rsid w:val="00830ECD"/>
    <w:rsid w:val="00831E88"/>
    <w:rsid w:val="00831EC5"/>
    <w:rsid w:val="00833D5D"/>
    <w:rsid w:val="008343DC"/>
    <w:rsid w:val="00837A8B"/>
    <w:rsid w:val="00837D3F"/>
    <w:rsid w:val="008408C2"/>
    <w:rsid w:val="00845432"/>
    <w:rsid w:val="00846EEC"/>
    <w:rsid w:val="008515C4"/>
    <w:rsid w:val="00853497"/>
    <w:rsid w:val="00855805"/>
    <w:rsid w:val="00857D80"/>
    <w:rsid w:val="008624C3"/>
    <w:rsid w:val="00862785"/>
    <w:rsid w:val="00863D5D"/>
    <w:rsid w:val="008641DD"/>
    <w:rsid w:val="00864EA8"/>
    <w:rsid w:val="00866E49"/>
    <w:rsid w:val="008676BC"/>
    <w:rsid w:val="00872FBF"/>
    <w:rsid w:val="00874E1C"/>
    <w:rsid w:val="00875A3D"/>
    <w:rsid w:val="00876DEA"/>
    <w:rsid w:val="00880DF5"/>
    <w:rsid w:val="00881B31"/>
    <w:rsid w:val="00882EF1"/>
    <w:rsid w:val="00883D8B"/>
    <w:rsid w:val="00884264"/>
    <w:rsid w:val="00894F87"/>
    <w:rsid w:val="008A03F9"/>
    <w:rsid w:val="008A1E9E"/>
    <w:rsid w:val="008A3019"/>
    <w:rsid w:val="008A3211"/>
    <w:rsid w:val="008A49E1"/>
    <w:rsid w:val="008A665D"/>
    <w:rsid w:val="008A7A45"/>
    <w:rsid w:val="008C1D77"/>
    <w:rsid w:val="008C4CF0"/>
    <w:rsid w:val="008C5544"/>
    <w:rsid w:val="008D17D1"/>
    <w:rsid w:val="008D22A8"/>
    <w:rsid w:val="008D238E"/>
    <w:rsid w:val="008D2E95"/>
    <w:rsid w:val="008D6F64"/>
    <w:rsid w:val="008D7115"/>
    <w:rsid w:val="008E0406"/>
    <w:rsid w:val="008E18E0"/>
    <w:rsid w:val="008E1ABB"/>
    <w:rsid w:val="008E4D82"/>
    <w:rsid w:val="008E50CD"/>
    <w:rsid w:val="008F3901"/>
    <w:rsid w:val="008F47AD"/>
    <w:rsid w:val="008F7FCB"/>
    <w:rsid w:val="00900574"/>
    <w:rsid w:val="009042BE"/>
    <w:rsid w:val="0090630D"/>
    <w:rsid w:val="00906A9F"/>
    <w:rsid w:val="009079BF"/>
    <w:rsid w:val="00912681"/>
    <w:rsid w:val="00913063"/>
    <w:rsid w:val="0091308E"/>
    <w:rsid w:val="00914423"/>
    <w:rsid w:val="0092057E"/>
    <w:rsid w:val="0092059F"/>
    <w:rsid w:val="0092169E"/>
    <w:rsid w:val="00921A3B"/>
    <w:rsid w:val="00922825"/>
    <w:rsid w:val="009257AA"/>
    <w:rsid w:val="00926BC9"/>
    <w:rsid w:val="0093105B"/>
    <w:rsid w:val="00935A23"/>
    <w:rsid w:val="009366C3"/>
    <w:rsid w:val="00937503"/>
    <w:rsid w:val="00937B05"/>
    <w:rsid w:val="00940C24"/>
    <w:rsid w:val="0094202B"/>
    <w:rsid w:val="009425B7"/>
    <w:rsid w:val="009439CA"/>
    <w:rsid w:val="00946309"/>
    <w:rsid w:val="00946969"/>
    <w:rsid w:val="0095013A"/>
    <w:rsid w:val="0095102B"/>
    <w:rsid w:val="009510FB"/>
    <w:rsid w:val="0095675F"/>
    <w:rsid w:val="00961C4C"/>
    <w:rsid w:val="00970423"/>
    <w:rsid w:val="009705EA"/>
    <w:rsid w:val="00970F56"/>
    <w:rsid w:val="00971DBC"/>
    <w:rsid w:val="00975412"/>
    <w:rsid w:val="00975EFF"/>
    <w:rsid w:val="009806C6"/>
    <w:rsid w:val="009807B4"/>
    <w:rsid w:val="00980AAD"/>
    <w:rsid w:val="0098156C"/>
    <w:rsid w:val="00982DE7"/>
    <w:rsid w:val="009840A3"/>
    <w:rsid w:val="00984BB9"/>
    <w:rsid w:val="00986FE7"/>
    <w:rsid w:val="00990D6F"/>
    <w:rsid w:val="00991BDB"/>
    <w:rsid w:val="00995782"/>
    <w:rsid w:val="00995C31"/>
    <w:rsid w:val="009972E5"/>
    <w:rsid w:val="009A16A0"/>
    <w:rsid w:val="009A7991"/>
    <w:rsid w:val="009A7B92"/>
    <w:rsid w:val="009B10DC"/>
    <w:rsid w:val="009B19E7"/>
    <w:rsid w:val="009B2672"/>
    <w:rsid w:val="009B2987"/>
    <w:rsid w:val="009B3C71"/>
    <w:rsid w:val="009B42EF"/>
    <w:rsid w:val="009B4EC1"/>
    <w:rsid w:val="009B5389"/>
    <w:rsid w:val="009B5886"/>
    <w:rsid w:val="009C3859"/>
    <w:rsid w:val="009C3CB5"/>
    <w:rsid w:val="009C4558"/>
    <w:rsid w:val="009C4B92"/>
    <w:rsid w:val="009C5FB5"/>
    <w:rsid w:val="009C690C"/>
    <w:rsid w:val="009C7424"/>
    <w:rsid w:val="009C7A6A"/>
    <w:rsid w:val="009C7AB2"/>
    <w:rsid w:val="009D094C"/>
    <w:rsid w:val="009D3640"/>
    <w:rsid w:val="009D399C"/>
    <w:rsid w:val="009D615E"/>
    <w:rsid w:val="009D6650"/>
    <w:rsid w:val="009E355A"/>
    <w:rsid w:val="009E500F"/>
    <w:rsid w:val="009E66FF"/>
    <w:rsid w:val="009E6FF1"/>
    <w:rsid w:val="009E7D56"/>
    <w:rsid w:val="009E7E48"/>
    <w:rsid w:val="009F1926"/>
    <w:rsid w:val="009F1B97"/>
    <w:rsid w:val="009F1FD5"/>
    <w:rsid w:val="009F2DD0"/>
    <w:rsid w:val="009F4847"/>
    <w:rsid w:val="009F652E"/>
    <w:rsid w:val="009F7115"/>
    <w:rsid w:val="009F7B29"/>
    <w:rsid w:val="00A003F2"/>
    <w:rsid w:val="00A0191B"/>
    <w:rsid w:val="00A02035"/>
    <w:rsid w:val="00A023DD"/>
    <w:rsid w:val="00A02785"/>
    <w:rsid w:val="00A029B9"/>
    <w:rsid w:val="00A06230"/>
    <w:rsid w:val="00A11BAD"/>
    <w:rsid w:val="00A13509"/>
    <w:rsid w:val="00A16A89"/>
    <w:rsid w:val="00A16ED6"/>
    <w:rsid w:val="00A204F6"/>
    <w:rsid w:val="00A21215"/>
    <w:rsid w:val="00A2157E"/>
    <w:rsid w:val="00A21E16"/>
    <w:rsid w:val="00A22A6E"/>
    <w:rsid w:val="00A241AA"/>
    <w:rsid w:val="00A27334"/>
    <w:rsid w:val="00A3145E"/>
    <w:rsid w:val="00A32D60"/>
    <w:rsid w:val="00A36CC4"/>
    <w:rsid w:val="00A41E85"/>
    <w:rsid w:val="00A4284F"/>
    <w:rsid w:val="00A428DA"/>
    <w:rsid w:val="00A42E03"/>
    <w:rsid w:val="00A449A3"/>
    <w:rsid w:val="00A44EAC"/>
    <w:rsid w:val="00A45E79"/>
    <w:rsid w:val="00A50C8E"/>
    <w:rsid w:val="00A51378"/>
    <w:rsid w:val="00A559E3"/>
    <w:rsid w:val="00A57F8D"/>
    <w:rsid w:val="00A6069C"/>
    <w:rsid w:val="00A627C5"/>
    <w:rsid w:val="00A631DC"/>
    <w:rsid w:val="00A63C58"/>
    <w:rsid w:val="00A6666A"/>
    <w:rsid w:val="00A70204"/>
    <w:rsid w:val="00A71D3B"/>
    <w:rsid w:val="00A73647"/>
    <w:rsid w:val="00A77181"/>
    <w:rsid w:val="00A77F52"/>
    <w:rsid w:val="00A84325"/>
    <w:rsid w:val="00A9013A"/>
    <w:rsid w:val="00A92D22"/>
    <w:rsid w:val="00A96FCB"/>
    <w:rsid w:val="00A97294"/>
    <w:rsid w:val="00AA3BDA"/>
    <w:rsid w:val="00AA5763"/>
    <w:rsid w:val="00AA5E48"/>
    <w:rsid w:val="00AA6BA7"/>
    <w:rsid w:val="00AB3B6A"/>
    <w:rsid w:val="00AB61A2"/>
    <w:rsid w:val="00AB677F"/>
    <w:rsid w:val="00AC0B40"/>
    <w:rsid w:val="00AC1A4E"/>
    <w:rsid w:val="00AC29E7"/>
    <w:rsid w:val="00AC35CA"/>
    <w:rsid w:val="00AC56F1"/>
    <w:rsid w:val="00AD4C4F"/>
    <w:rsid w:val="00AD6C88"/>
    <w:rsid w:val="00AE0B41"/>
    <w:rsid w:val="00AE169A"/>
    <w:rsid w:val="00AE23ED"/>
    <w:rsid w:val="00AE2957"/>
    <w:rsid w:val="00AE2BAF"/>
    <w:rsid w:val="00AE47EA"/>
    <w:rsid w:val="00AE7A29"/>
    <w:rsid w:val="00AF0D0B"/>
    <w:rsid w:val="00AF4E11"/>
    <w:rsid w:val="00B05407"/>
    <w:rsid w:val="00B07405"/>
    <w:rsid w:val="00B1188A"/>
    <w:rsid w:val="00B20B14"/>
    <w:rsid w:val="00B20F43"/>
    <w:rsid w:val="00B2153A"/>
    <w:rsid w:val="00B22503"/>
    <w:rsid w:val="00B2270F"/>
    <w:rsid w:val="00B237E5"/>
    <w:rsid w:val="00B239FE"/>
    <w:rsid w:val="00B258C7"/>
    <w:rsid w:val="00B307E3"/>
    <w:rsid w:val="00B36598"/>
    <w:rsid w:val="00B376F1"/>
    <w:rsid w:val="00B40294"/>
    <w:rsid w:val="00B4082B"/>
    <w:rsid w:val="00B4223F"/>
    <w:rsid w:val="00B43BF0"/>
    <w:rsid w:val="00B45D07"/>
    <w:rsid w:val="00B473DB"/>
    <w:rsid w:val="00B4799C"/>
    <w:rsid w:val="00B51145"/>
    <w:rsid w:val="00B645FA"/>
    <w:rsid w:val="00B65C86"/>
    <w:rsid w:val="00B66B0B"/>
    <w:rsid w:val="00B67120"/>
    <w:rsid w:val="00B70DC9"/>
    <w:rsid w:val="00B715C6"/>
    <w:rsid w:val="00B71956"/>
    <w:rsid w:val="00B71CDE"/>
    <w:rsid w:val="00B7380F"/>
    <w:rsid w:val="00B805E0"/>
    <w:rsid w:val="00B81E7D"/>
    <w:rsid w:val="00B82426"/>
    <w:rsid w:val="00B82D0B"/>
    <w:rsid w:val="00B8440C"/>
    <w:rsid w:val="00B8574F"/>
    <w:rsid w:val="00B8582D"/>
    <w:rsid w:val="00B86C5C"/>
    <w:rsid w:val="00B8768A"/>
    <w:rsid w:val="00B876A9"/>
    <w:rsid w:val="00B87CCD"/>
    <w:rsid w:val="00B90344"/>
    <w:rsid w:val="00B90A3F"/>
    <w:rsid w:val="00B90AC0"/>
    <w:rsid w:val="00B9213D"/>
    <w:rsid w:val="00B93642"/>
    <w:rsid w:val="00B947C1"/>
    <w:rsid w:val="00B96025"/>
    <w:rsid w:val="00B9763B"/>
    <w:rsid w:val="00BA041D"/>
    <w:rsid w:val="00BA1327"/>
    <w:rsid w:val="00BA24C0"/>
    <w:rsid w:val="00BA2525"/>
    <w:rsid w:val="00BA45C0"/>
    <w:rsid w:val="00BA4CE4"/>
    <w:rsid w:val="00BA4E8C"/>
    <w:rsid w:val="00BA6F10"/>
    <w:rsid w:val="00BA723B"/>
    <w:rsid w:val="00BA7613"/>
    <w:rsid w:val="00BA7E1A"/>
    <w:rsid w:val="00BB00D1"/>
    <w:rsid w:val="00BB039E"/>
    <w:rsid w:val="00BB043B"/>
    <w:rsid w:val="00BB168D"/>
    <w:rsid w:val="00BB3394"/>
    <w:rsid w:val="00BB5F13"/>
    <w:rsid w:val="00BC6AD0"/>
    <w:rsid w:val="00BC6B86"/>
    <w:rsid w:val="00BD0347"/>
    <w:rsid w:val="00BD0E10"/>
    <w:rsid w:val="00BE4DBD"/>
    <w:rsid w:val="00BE4ED4"/>
    <w:rsid w:val="00BE710C"/>
    <w:rsid w:val="00BF2549"/>
    <w:rsid w:val="00BF34BF"/>
    <w:rsid w:val="00BF37E7"/>
    <w:rsid w:val="00BF4476"/>
    <w:rsid w:val="00C1155D"/>
    <w:rsid w:val="00C11CB6"/>
    <w:rsid w:val="00C1363B"/>
    <w:rsid w:val="00C14A94"/>
    <w:rsid w:val="00C14E54"/>
    <w:rsid w:val="00C15021"/>
    <w:rsid w:val="00C22D4E"/>
    <w:rsid w:val="00C23D8B"/>
    <w:rsid w:val="00C24AEE"/>
    <w:rsid w:val="00C34C83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199D"/>
    <w:rsid w:val="00C61B39"/>
    <w:rsid w:val="00C62DAA"/>
    <w:rsid w:val="00C65846"/>
    <w:rsid w:val="00C663E9"/>
    <w:rsid w:val="00C671BE"/>
    <w:rsid w:val="00C67AE7"/>
    <w:rsid w:val="00C7246D"/>
    <w:rsid w:val="00C72860"/>
    <w:rsid w:val="00C72B94"/>
    <w:rsid w:val="00C73C36"/>
    <w:rsid w:val="00C75C76"/>
    <w:rsid w:val="00C75D35"/>
    <w:rsid w:val="00C75EAC"/>
    <w:rsid w:val="00C8029F"/>
    <w:rsid w:val="00C80B57"/>
    <w:rsid w:val="00C812F4"/>
    <w:rsid w:val="00C8172D"/>
    <w:rsid w:val="00C82F29"/>
    <w:rsid w:val="00C83750"/>
    <w:rsid w:val="00C84589"/>
    <w:rsid w:val="00C87AEB"/>
    <w:rsid w:val="00C91417"/>
    <w:rsid w:val="00C91929"/>
    <w:rsid w:val="00C92967"/>
    <w:rsid w:val="00C933E0"/>
    <w:rsid w:val="00C9355A"/>
    <w:rsid w:val="00C9511B"/>
    <w:rsid w:val="00C951C0"/>
    <w:rsid w:val="00CA5CE8"/>
    <w:rsid w:val="00CA6A55"/>
    <w:rsid w:val="00CA7701"/>
    <w:rsid w:val="00CA7E35"/>
    <w:rsid w:val="00CB0281"/>
    <w:rsid w:val="00CB0915"/>
    <w:rsid w:val="00CB619C"/>
    <w:rsid w:val="00CB6926"/>
    <w:rsid w:val="00CB790A"/>
    <w:rsid w:val="00CC171F"/>
    <w:rsid w:val="00CC1BEC"/>
    <w:rsid w:val="00CC470E"/>
    <w:rsid w:val="00CD1678"/>
    <w:rsid w:val="00CD3EDE"/>
    <w:rsid w:val="00CD5E68"/>
    <w:rsid w:val="00CD62B9"/>
    <w:rsid w:val="00CD65C9"/>
    <w:rsid w:val="00CD7369"/>
    <w:rsid w:val="00CE0B57"/>
    <w:rsid w:val="00CE0F41"/>
    <w:rsid w:val="00CE2A88"/>
    <w:rsid w:val="00CE4422"/>
    <w:rsid w:val="00CF07D0"/>
    <w:rsid w:val="00CF20B0"/>
    <w:rsid w:val="00CF66DA"/>
    <w:rsid w:val="00CF67D0"/>
    <w:rsid w:val="00D00FEE"/>
    <w:rsid w:val="00D01798"/>
    <w:rsid w:val="00D0466D"/>
    <w:rsid w:val="00D04734"/>
    <w:rsid w:val="00D05F75"/>
    <w:rsid w:val="00D06947"/>
    <w:rsid w:val="00D070B8"/>
    <w:rsid w:val="00D070EA"/>
    <w:rsid w:val="00D0761B"/>
    <w:rsid w:val="00D07A3C"/>
    <w:rsid w:val="00D126B6"/>
    <w:rsid w:val="00D134C6"/>
    <w:rsid w:val="00D16A66"/>
    <w:rsid w:val="00D22B9B"/>
    <w:rsid w:val="00D22E3D"/>
    <w:rsid w:val="00D2466E"/>
    <w:rsid w:val="00D255C6"/>
    <w:rsid w:val="00D31F68"/>
    <w:rsid w:val="00D32BC9"/>
    <w:rsid w:val="00D333F9"/>
    <w:rsid w:val="00D3413D"/>
    <w:rsid w:val="00D37267"/>
    <w:rsid w:val="00D37A8C"/>
    <w:rsid w:val="00D409D2"/>
    <w:rsid w:val="00D416A2"/>
    <w:rsid w:val="00D419FD"/>
    <w:rsid w:val="00D43C2C"/>
    <w:rsid w:val="00D454CA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28FB"/>
    <w:rsid w:val="00D65718"/>
    <w:rsid w:val="00D66937"/>
    <w:rsid w:val="00D66D03"/>
    <w:rsid w:val="00D67610"/>
    <w:rsid w:val="00D70F8E"/>
    <w:rsid w:val="00D72F3B"/>
    <w:rsid w:val="00D75362"/>
    <w:rsid w:val="00D81ADD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20E0"/>
    <w:rsid w:val="00DB27E4"/>
    <w:rsid w:val="00DB49D5"/>
    <w:rsid w:val="00DC0093"/>
    <w:rsid w:val="00DC19AE"/>
    <w:rsid w:val="00DC25F0"/>
    <w:rsid w:val="00DC6820"/>
    <w:rsid w:val="00DD0A12"/>
    <w:rsid w:val="00DD0CB3"/>
    <w:rsid w:val="00DD3193"/>
    <w:rsid w:val="00DD3A14"/>
    <w:rsid w:val="00DE0BFE"/>
    <w:rsid w:val="00DE0F76"/>
    <w:rsid w:val="00DE1F32"/>
    <w:rsid w:val="00DE2E23"/>
    <w:rsid w:val="00DE3ABD"/>
    <w:rsid w:val="00DE3E6F"/>
    <w:rsid w:val="00DE5A3C"/>
    <w:rsid w:val="00DE73F1"/>
    <w:rsid w:val="00DF1861"/>
    <w:rsid w:val="00DF3D54"/>
    <w:rsid w:val="00E00D0F"/>
    <w:rsid w:val="00E038B5"/>
    <w:rsid w:val="00E076D6"/>
    <w:rsid w:val="00E10332"/>
    <w:rsid w:val="00E12C93"/>
    <w:rsid w:val="00E14BFC"/>
    <w:rsid w:val="00E1521E"/>
    <w:rsid w:val="00E153B0"/>
    <w:rsid w:val="00E20240"/>
    <w:rsid w:val="00E210FD"/>
    <w:rsid w:val="00E221DB"/>
    <w:rsid w:val="00E238B1"/>
    <w:rsid w:val="00E23C1E"/>
    <w:rsid w:val="00E23F2A"/>
    <w:rsid w:val="00E245BC"/>
    <w:rsid w:val="00E31CEF"/>
    <w:rsid w:val="00E33FDD"/>
    <w:rsid w:val="00E37FFE"/>
    <w:rsid w:val="00E4145E"/>
    <w:rsid w:val="00E420F1"/>
    <w:rsid w:val="00E4332A"/>
    <w:rsid w:val="00E43E53"/>
    <w:rsid w:val="00E46446"/>
    <w:rsid w:val="00E46F40"/>
    <w:rsid w:val="00E47992"/>
    <w:rsid w:val="00E518AB"/>
    <w:rsid w:val="00E52C81"/>
    <w:rsid w:val="00E542E6"/>
    <w:rsid w:val="00E544E3"/>
    <w:rsid w:val="00E5494B"/>
    <w:rsid w:val="00E559B2"/>
    <w:rsid w:val="00E60F04"/>
    <w:rsid w:val="00E61AD8"/>
    <w:rsid w:val="00E61EB0"/>
    <w:rsid w:val="00E62094"/>
    <w:rsid w:val="00E63DF0"/>
    <w:rsid w:val="00E65201"/>
    <w:rsid w:val="00E664F7"/>
    <w:rsid w:val="00E671A9"/>
    <w:rsid w:val="00E70668"/>
    <w:rsid w:val="00E70C5E"/>
    <w:rsid w:val="00E7269E"/>
    <w:rsid w:val="00E74AA7"/>
    <w:rsid w:val="00E74E74"/>
    <w:rsid w:val="00E80DD9"/>
    <w:rsid w:val="00E819E8"/>
    <w:rsid w:val="00E841E3"/>
    <w:rsid w:val="00E84302"/>
    <w:rsid w:val="00E85494"/>
    <w:rsid w:val="00E86AA2"/>
    <w:rsid w:val="00E93EAA"/>
    <w:rsid w:val="00EA3074"/>
    <w:rsid w:val="00EA5E96"/>
    <w:rsid w:val="00EB17BF"/>
    <w:rsid w:val="00EB39DD"/>
    <w:rsid w:val="00EB3DE5"/>
    <w:rsid w:val="00EB5EDD"/>
    <w:rsid w:val="00EB6A40"/>
    <w:rsid w:val="00EB6B29"/>
    <w:rsid w:val="00EC048A"/>
    <w:rsid w:val="00EC1B37"/>
    <w:rsid w:val="00EC320D"/>
    <w:rsid w:val="00EC517C"/>
    <w:rsid w:val="00EC635E"/>
    <w:rsid w:val="00ED00E3"/>
    <w:rsid w:val="00ED15EF"/>
    <w:rsid w:val="00ED3649"/>
    <w:rsid w:val="00ED4268"/>
    <w:rsid w:val="00ED5D8E"/>
    <w:rsid w:val="00ED6C61"/>
    <w:rsid w:val="00ED7398"/>
    <w:rsid w:val="00EE0611"/>
    <w:rsid w:val="00EE0863"/>
    <w:rsid w:val="00EE1696"/>
    <w:rsid w:val="00EE4EEE"/>
    <w:rsid w:val="00EE5B4D"/>
    <w:rsid w:val="00EE6341"/>
    <w:rsid w:val="00EF07A0"/>
    <w:rsid w:val="00EF0E50"/>
    <w:rsid w:val="00EF1A39"/>
    <w:rsid w:val="00EF6616"/>
    <w:rsid w:val="00EF732F"/>
    <w:rsid w:val="00F0298F"/>
    <w:rsid w:val="00F030D4"/>
    <w:rsid w:val="00F0390A"/>
    <w:rsid w:val="00F058A1"/>
    <w:rsid w:val="00F066D1"/>
    <w:rsid w:val="00F07AF0"/>
    <w:rsid w:val="00F13822"/>
    <w:rsid w:val="00F141DE"/>
    <w:rsid w:val="00F21DE6"/>
    <w:rsid w:val="00F22C4C"/>
    <w:rsid w:val="00F30036"/>
    <w:rsid w:val="00F32893"/>
    <w:rsid w:val="00F33DEF"/>
    <w:rsid w:val="00F36C1F"/>
    <w:rsid w:val="00F42E39"/>
    <w:rsid w:val="00F4360F"/>
    <w:rsid w:val="00F44FB5"/>
    <w:rsid w:val="00F51668"/>
    <w:rsid w:val="00F529B1"/>
    <w:rsid w:val="00F5426F"/>
    <w:rsid w:val="00F5511E"/>
    <w:rsid w:val="00F60788"/>
    <w:rsid w:val="00F62CCB"/>
    <w:rsid w:val="00F65163"/>
    <w:rsid w:val="00F75537"/>
    <w:rsid w:val="00F756C6"/>
    <w:rsid w:val="00F803C4"/>
    <w:rsid w:val="00F81F2A"/>
    <w:rsid w:val="00F82393"/>
    <w:rsid w:val="00F83E6A"/>
    <w:rsid w:val="00F83EF3"/>
    <w:rsid w:val="00F849CC"/>
    <w:rsid w:val="00F86B30"/>
    <w:rsid w:val="00F87E23"/>
    <w:rsid w:val="00F9068C"/>
    <w:rsid w:val="00F9154B"/>
    <w:rsid w:val="00F92BD3"/>
    <w:rsid w:val="00F93BCA"/>
    <w:rsid w:val="00F95963"/>
    <w:rsid w:val="00F95C78"/>
    <w:rsid w:val="00F97E4D"/>
    <w:rsid w:val="00FA121E"/>
    <w:rsid w:val="00FA58A7"/>
    <w:rsid w:val="00FA70A3"/>
    <w:rsid w:val="00FB2265"/>
    <w:rsid w:val="00FB35DD"/>
    <w:rsid w:val="00FB6AB0"/>
    <w:rsid w:val="00FB7299"/>
    <w:rsid w:val="00FB7B84"/>
    <w:rsid w:val="00FC5DCA"/>
    <w:rsid w:val="00FC66FD"/>
    <w:rsid w:val="00FC71F3"/>
    <w:rsid w:val="00FD0827"/>
    <w:rsid w:val="00FD191B"/>
    <w:rsid w:val="00FD4C9C"/>
    <w:rsid w:val="00FD607E"/>
    <w:rsid w:val="00FD6F5E"/>
    <w:rsid w:val="00FE071D"/>
    <w:rsid w:val="00FE1B39"/>
    <w:rsid w:val="00FE1E17"/>
    <w:rsid w:val="00FE3044"/>
    <w:rsid w:val="00FE5B6A"/>
    <w:rsid w:val="00FE738B"/>
    <w:rsid w:val="00FF3590"/>
    <w:rsid w:val="00FF3B38"/>
    <w:rsid w:val="00FF537D"/>
    <w:rsid w:val="00FF5972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3F056-A22C-41EF-B427-B6A5E41C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2446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4</cp:revision>
  <cp:lastPrinted>2022-02-13T02:34:00Z</cp:lastPrinted>
  <dcterms:created xsi:type="dcterms:W3CDTF">2022-02-15T14:11:00Z</dcterms:created>
  <dcterms:modified xsi:type="dcterms:W3CDTF">2022-02-15T23:40:00Z</dcterms:modified>
</cp:coreProperties>
</file>